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B72FA" w14:textId="77777777" w:rsidR="000631FC" w:rsidRDefault="000631FC" w:rsidP="0097299C">
      <w:pPr>
        <w:jc w:val="both"/>
        <w:rPr>
          <w:rFonts w:asciiTheme="minorHAnsi" w:hAnsiTheme="minorHAnsi"/>
          <w:b/>
          <w:sz w:val="20"/>
        </w:rPr>
      </w:pPr>
    </w:p>
    <w:p w14:paraId="355924FA" w14:textId="6F6EECA6" w:rsidR="0097299C" w:rsidRPr="00605BED" w:rsidRDefault="00D012FC" w:rsidP="0097299C">
      <w:pPr>
        <w:jc w:val="both"/>
        <w:rPr>
          <w:rFonts w:ascii="Calibri" w:hAnsi="Calibri" w:cs="Calibri"/>
          <w:sz w:val="18"/>
          <w:szCs w:val="18"/>
        </w:rPr>
      </w:pPr>
      <w:bookmarkStart w:id="0" w:name="_Hlk167798739"/>
      <w:bookmarkStart w:id="1" w:name="_Hlk169189136"/>
      <w:r w:rsidRPr="00D012FC">
        <w:rPr>
          <w:rFonts w:asciiTheme="minorHAnsi" w:hAnsiTheme="minorHAnsi"/>
          <w:b/>
          <w:bCs/>
          <w:sz w:val="18"/>
          <w:szCs w:val="18"/>
        </w:rPr>
        <w:t>Yemekhane İşletme işi</w:t>
      </w:r>
      <w:bookmarkEnd w:id="0"/>
      <w:r>
        <w:rPr>
          <w:rFonts w:asciiTheme="minorHAnsi" w:hAnsiTheme="minorHAnsi"/>
          <w:b/>
          <w:bCs/>
          <w:sz w:val="18"/>
          <w:szCs w:val="18"/>
        </w:rPr>
        <w:t xml:space="preserve"> </w:t>
      </w:r>
      <w:bookmarkEnd w:id="1"/>
      <w:r>
        <w:rPr>
          <w:rFonts w:asciiTheme="minorHAnsi" w:hAnsiTheme="minorHAnsi"/>
          <w:b/>
          <w:bCs/>
          <w:sz w:val="18"/>
          <w:szCs w:val="18"/>
        </w:rPr>
        <w:t>alımı</w:t>
      </w:r>
      <w:r>
        <w:rPr>
          <w:rFonts w:asciiTheme="minorHAnsi" w:hAnsiTheme="minorHAnsi" w:cstheme="minorHAnsi"/>
          <w:sz w:val="22"/>
          <w:szCs w:val="22"/>
        </w:rPr>
        <w:t xml:space="preserve"> </w:t>
      </w:r>
      <w:r w:rsidR="00073B7C" w:rsidRPr="00605BED">
        <w:rPr>
          <w:rFonts w:ascii="Calibri" w:hAnsi="Calibri" w:cs="Calibri"/>
          <w:sz w:val="18"/>
          <w:szCs w:val="18"/>
        </w:rPr>
        <w:t xml:space="preserve">İstanbul Sabahattin Zaim Üniversitesi İhale Yönetmeliği </w:t>
      </w:r>
      <w:r w:rsidR="0021289A" w:rsidRPr="00605BED">
        <w:rPr>
          <w:rFonts w:ascii="Calibri" w:hAnsi="Calibri" w:cs="Calibri"/>
          <w:sz w:val="18"/>
          <w:szCs w:val="18"/>
        </w:rPr>
        <w:t xml:space="preserve">çerçevesinde </w:t>
      </w:r>
      <w:r w:rsidR="004E5EDC">
        <w:rPr>
          <w:rFonts w:asciiTheme="minorHAnsi" w:hAnsiTheme="minorHAnsi"/>
          <w:b/>
          <w:bCs/>
          <w:sz w:val="18"/>
          <w:szCs w:val="18"/>
        </w:rPr>
        <w:t>açık ihale</w:t>
      </w:r>
      <w:r>
        <w:rPr>
          <w:rFonts w:asciiTheme="minorHAnsi" w:hAnsiTheme="minorHAnsi"/>
          <w:b/>
          <w:bCs/>
          <w:sz w:val="18"/>
          <w:szCs w:val="18"/>
        </w:rPr>
        <w:t xml:space="preserve"> </w:t>
      </w:r>
      <w:r w:rsidR="0097299C" w:rsidRPr="00605BED">
        <w:rPr>
          <w:rFonts w:asciiTheme="minorHAnsi" w:hAnsiTheme="minorHAnsi"/>
          <w:b/>
          <w:bCs/>
          <w:sz w:val="18"/>
          <w:szCs w:val="18"/>
        </w:rPr>
        <w:t>usulü</w:t>
      </w:r>
      <w:r w:rsidR="0097299C" w:rsidRPr="00605BED">
        <w:rPr>
          <w:rFonts w:ascii="Calibri" w:hAnsi="Calibri" w:cs="Calibri"/>
          <w:sz w:val="18"/>
          <w:szCs w:val="18"/>
        </w:rPr>
        <w:t xml:space="preserve"> ile ihale edilecektir. İhaleye ilişkin ayrıntılı bilgiler aşağıda yer almaktadır:</w:t>
      </w:r>
    </w:p>
    <w:p w14:paraId="13791FDE" w14:textId="77777777" w:rsidR="000631FC" w:rsidRPr="00F053EE" w:rsidRDefault="000631FC" w:rsidP="0097299C">
      <w:pPr>
        <w:jc w:val="both"/>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31"/>
        <w:gridCol w:w="6898"/>
      </w:tblGrid>
      <w:tr w:rsidR="0097299C" w:rsidRPr="00F053EE" w14:paraId="55AB56D8" w14:textId="77777777" w:rsidTr="00F053EE">
        <w:trPr>
          <w:trHeight w:val="259"/>
        </w:trPr>
        <w:tc>
          <w:tcPr>
            <w:tcW w:w="3131" w:type="dxa"/>
          </w:tcPr>
          <w:p w14:paraId="37EC47D0" w14:textId="77777777" w:rsidR="0097299C" w:rsidRPr="00605BED" w:rsidRDefault="0097299C" w:rsidP="00B3703B">
            <w:pPr>
              <w:jc w:val="both"/>
              <w:rPr>
                <w:rFonts w:ascii="Calibri" w:hAnsi="Calibri" w:cs="Calibri"/>
                <w:sz w:val="18"/>
                <w:szCs w:val="18"/>
              </w:rPr>
            </w:pPr>
            <w:r w:rsidRPr="00605BED">
              <w:rPr>
                <w:rFonts w:ascii="Calibri" w:hAnsi="Calibri" w:cs="Calibri"/>
                <w:sz w:val="18"/>
                <w:szCs w:val="18"/>
              </w:rPr>
              <w:t>İhale kayıt numarası</w:t>
            </w:r>
          </w:p>
        </w:tc>
        <w:tc>
          <w:tcPr>
            <w:tcW w:w="6898" w:type="dxa"/>
          </w:tcPr>
          <w:p w14:paraId="7E8BD65B" w14:textId="0F6FEC3F" w:rsidR="0097299C" w:rsidRPr="00605BED" w:rsidRDefault="006D1E64" w:rsidP="00B3703B">
            <w:pPr>
              <w:jc w:val="both"/>
              <w:rPr>
                <w:rStyle w:val="richtext"/>
                <w:rFonts w:ascii="Calibri" w:eastAsiaTheme="minorEastAsia" w:hAnsi="Calibri" w:cs="Calibri"/>
                <w:color w:val="003399"/>
                <w:sz w:val="18"/>
                <w:szCs w:val="18"/>
                <w:u w:val="dotted"/>
              </w:rPr>
            </w:pPr>
            <w:r w:rsidRPr="00605BED">
              <w:rPr>
                <w:rFonts w:asciiTheme="minorHAnsi" w:hAnsiTheme="minorHAnsi"/>
                <w:sz w:val="18"/>
                <w:szCs w:val="18"/>
              </w:rPr>
              <w:t>:20</w:t>
            </w:r>
            <w:r w:rsidR="00073B7C" w:rsidRPr="00605BED">
              <w:rPr>
                <w:rFonts w:asciiTheme="minorHAnsi" w:hAnsiTheme="minorHAnsi"/>
                <w:sz w:val="18"/>
                <w:szCs w:val="18"/>
              </w:rPr>
              <w:t>2</w:t>
            </w:r>
            <w:r w:rsidR="00D012FC">
              <w:rPr>
                <w:rFonts w:asciiTheme="minorHAnsi" w:hAnsiTheme="minorHAnsi"/>
                <w:sz w:val="18"/>
                <w:szCs w:val="18"/>
              </w:rPr>
              <w:t>4</w:t>
            </w:r>
            <w:r w:rsidR="00B05F40" w:rsidRPr="00605BED">
              <w:rPr>
                <w:rFonts w:asciiTheme="minorHAnsi" w:hAnsiTheme="minorHAnsi"/>
                <w:sz w:val="18"/>
                <w:szCs w:val="18"/>
              </w:rPr>
              <w:t>/0</w:t>
            </w:r>
            <w:r w:rsidR="00D012FC">
              <w:rPr>
                <w:rFonts w:asciiTheme="minorHAnsi" w:hAnsiTheme="minorHAnsi"/>
                <w:sz w:val="18"/>
                <w:szCs w:val="18"/>
              </w:rPr>
              <w:t>1</w:t>
            </w:r>
          </w:p>
        </w:tc>
      </w:tr>
      <w:tr w:rsidR="00B73BAA" w:rsidRPr="00F053EE" w14:paraId="1FF3E2AE" w14:textId="77777777" w:rsidTr="00F053EE">
        <w:trPr>
          <w:trHeight w:val="259"/>
        </w:trPr>
        <w:tc>
          <w:tcPr>
            <w:tcW w:w="10029" w:type="dxa"/>
            <w:gridSpan w:val="2"/>
          </w:tcPr>
          <w:p w14:paraId="292F8AFD" w14:textId="77777777" w:rsidR="00B73BAA" w:rsidRPr="00605BED" w:rsidRDefault="00B73BAA" w:rsidP="001B1E83">
            <w:pPr>
              <w:jc w:val="both"/>
              <w:rPr>
                <w:rStyle w:val="richtext"/>
                <w:rFonts w:ascii="Calibri" w:eastAsiaTheme="minorEastAsia" w:hAnsi="Calibri" w:cs="Calibri"/>
                <w:color w:val="003399"/>
                <w:sz w:val="18"/>
                <w:szCs w:val="18"/>
                <w:u w:val="dotted"/>
              </w:rPr>
            </w:pPr>
            <w:r w:rsidRPr="00605BED">
              <w:rPr>
                <w:rFonts w:ascii="Calibri" w:hAnsi="Calibri" w:cs="Calibri"/>
                <w:sz w:val="18"/>
                <w:szCs w:val="18"/>
              </w:rPr>
              <w:t>1-</w:t>
            </w:r>
            <w:r w:rsidR="001B1E83" w:rsidRPr="00605BED">
              <w:rPr>
                <w:rFonts w:ascii="Calibri" w:hAnsi="Calibri" w:cs="Calibri"/>
                <w:sz w:val="18"/>
                <w:szCs w:val="18"/>
              </w:rPr>
              <w:t>Üniversitenin</w:t>
            </w:r>
          </w:p>
        </w:tc>
      </w:tr>
      <w:tr w:rsidR="0097299C" w:rsidRPr="00F053EE" w14:paraId="5775E009" w14:textId="77777777" w:rsidTr="00F053EE">
        <w:trPr>
          <w:trHeight w:val="208"/>
        </w:trPr>
        <w:tc>
          <w:tcPr>
            <w:tcW w:w="3131" w:type="dxa"/>
          </w:tcPr>
          <w:p w14:paraId="6A4BEDB9" w14:textId="77777777" w:rsidR="0097299C" w:rsidRPr="00605BED" w:rsidRDefault="0097299C" w:rsidP="00B3703B">
            <w:pPr>
              <w:jc w:val="both"/>
              <w:rPr>
                <w:rFonts w:asciiTheme="minorHAnsi" w:hAnsiTheme="minorHAnsi" w:cstheme="minorHAnsi"/>
                <w:sz w:val="18"/>
                <w:szCs w:val="18"/>
              </w:rPr>
            </w:pPr>
            <w:r w:rsidRPr="00605BED">
              <w:rPr>
                <w:rFonts w:asciiTheme="minorHAnsi" w:hAnsiTheme="minorHAnsi" w:cstheme="minorHAnsi"/>
                <w:sz w:val="18"/>
                <w:szCs w:val="18"/>
              </w:rPr>
              <w:t>a) Adresi</w:t>
            </w:r>
          </w:p>
        </w:tc>
        <w:tc>
          <w:tcPr>
            <w:tcW w:w="6898" w:type="dxa"/>
          </w:tcPr>
          <w:p w14:paraId="7DEBBB1A" w14:textId="5399E1DE" w:rsidR="0097299C" w:rsidRPr="00605BED" w:rsidRDefault="0097299C" w:rsidP="00237CAF">
            <w:pPr>
              <w:jc w:val="both"/>
              <w:rPr>
                <w:rFonts w:asciiTheme="minorHAnsi" w:hAnsiTheme="minorHAnsi"/>
                <w:sz w:val="18"/>
                <w:szCs w:val="18"/>
              </w:rPr>
            </w:pPr>
            <w:r w:rsidRPr="00605BED">
              <w:rPr>
                <w:rFonts w:asciiTheme="minorHAnsi" w:hAnsiTheme="minorHAnsi"/>
                <w:sz w:val="18"/>
                <w:szCs w:val="18"/>
              </w:rPr>
              <w:t>:</w:t>
            </w:r>
            <w:r w:rsidR="00A9657F">
              <w:rPr>
                <w:rFonts w:asciiTheme="minorHAnsi" w:hAnsiTheme="minorHAnsi"/>
                <w:sz w:val="18"/>
                <w:szCs w:val="18"/>
              </w:rPr>
              <w:t xml:space="preserve"> </w:t>
            </w:r>
            <w:r w:rsidR="0026272D" w:rsidRPr="00605BED">
              <w:rPr>
                <w:rFonts w:asciiTheme="minorHAnsi" w:hAnsiTheme="minorHAnsi"/>
                <w:sz w:val="18"/>
                <w:szCs w:val="18"/>
              </w:rPr>
              <w:t>Halkalı Mahallesi, Halkalı Caddesi, No:2</w:t>
            </w:r>
            <w:r w:rsidR="00706D85" w:rsidRPr="00605BED">
              <w:rPr>
                <w:rFonts w:asciiTheme="minorHAnsi" w:hAnsiTheme="minorHAnsi"/>
                <w:sz w:val="18"/>
                <w:szCs w:val="18"/>
              </w:rPr>
              <w:t>81</w:t>
            </w:r>
            <w:r w:rsidR="0026272D" w:rsidRPr="00605BED">
              <w:rPr>
                <w:rFonts w:asciiTheme="minorHAnsi" w:hAnsiTheme="minorHAnsi"/>
                <w:sz w:val="18"/>
                <w:szCs w:val="18"/>
              </w:rPr>
              <w:t>, 34303 Küçükçekmece/İstanbul</w:t>
            </w:r>
          </w:p>
        </w:tc>
      </w:tr>
      <w:tr w:rsidR="0097299C" w:rsidRPr="00F053EE" w14:paraId="0A041B8F" w14:textId="77777777" w:rsidTr="00F053EE">
        <w:trPr>
          <w:trHeight w:val="259"/>
        </w:trPr>
        <w:tc>
          <w:tcPr>
            <w:tcW w:w="3131" w:type="dxa"/>
          </w:tcPr>
          <w:p w14:paraId="6020A264" w14:textId="77777777" w:rsidR="0097299C" w:rsidRPr="00605BED" w:rsidRDefault="0097299C" w:rsidP="00B3703B">
            <w:pPr>
              <w:jc w:val="both"/>
              <w:rPr>
                <w:rFonts w:ascii="Calibri" w:hAnsi="Calibri" w:cs="Calibri"/>
                <w:sz w:val="18"/>
                <w:szCs w:val="18"/>
              </w:rPr>
            </w:pPr>
            <w:r w:rsidRPr="00605BED">
              <w:rPr>
                <w:rFonts w:ascii="Calibri" w:hAnsi="Calibri" w:cs="Calibri"/>
                <w:sz w:val="18"/>
                <w:szCs w:val="18"/>
              </w:rPr>
              <w:t>b) Telefon ve faks numarası</w:t>
            </w:r>
          </w:p>
        </w:tc>
        <w:tc>
          <w:tcPr>
            <w:tcW w:w="6898" w:type="dxa"/>
          </w:tcPr>
          <w:p w14:paraId="5F02D076" w14:textId="517AE826" w:rsidR="0097299C" w:rsidRPr="00605BED" w:rsidRDefault="0097299C" w:rsidP="00B3703B">
            <w:pPr>
              <w:jc w:val="both"/>
              <w:rPr>
                <w:rFonts w:asciiTheme="minorHAnsi" w:hAnsiTheme="minorHAnsi"/>
                <w:sz w:val="18"/>
                <w:szCs w:val="18"/>
              </w:rPr>
            </w:pPr>
            <w:r w:rsidRPr="00605BED">
              <w:rPr>
                <w:rFonts w:asciiTheme="minorHAnsi" w:hAnsiTheme="minorHAnsi"/>
                <w:sz w:val="18"/>
                <w:szCs w:val="18"/>
              </w:rPr>
              <w:t>:</w:t>
            </w:r>
            <w:r w:rsidR="00A9657F">
              <w:rPr>
                <w:rFonts w:asciiTheme="minorHAnsi" w:hAnsiTheme="minorHAnsi"/>
                <w:sz w:val="18"/>
                <w:szCs w:val="18"/>
              </w:rPr>
              <w:t xml:space="preserve"> </w:t>
            </w:r>
            <w:r w:rsidR="0026272D" w:rsidRPr="00605BED">
              <w:rPr>
                <w:rFonts w:asciiTheme="minorHAnsi" w:hAnsiTheme="minorHAnsi"/>
                <w:sz w:val="18"/>
                <w:szCs w:val="18"/>
              </w:rPr>
              <w:t>444 9 798-0(212) 693 8229</w:t>
            </w:r>
          </w:p>
        </w:tc>
      </w:tr>
      <w:tr w:rsidR="0097299C" w:rsidRPr="00F053EE" w14:paraId="121206D8" w14:textId="77777777" w:rsidTr="00F053EE">
        <w:trPr>
          <w:trHeight w:val="146"/>
        </w:trPr>
        <w:tc>
          <w:tcPr>
            <w:tcW w:w="3131" w:type="dxa"/>
          </w:tcPr>
          <w:p w14:paraId="5AA1E483" w14:textId="77777777" w:rsidR="0097299C" w:rsidRPr="00605BED" w:rsidRDefault="0097299C" w:rsidP="00B3703B">
            <w:pPr>
              <w:jc w:val="both"/>
              <w:rPr>
                <w:rFonts w:ascii="Calibri" w:hAnsi="Calibri" w:cs="Calibri"/>
                <w:sz w:val="18"/>
                <w:szCs w:val="18"/>
              </w:rPr>
            </w:pPr>
            <w:r w:rsidRPr="00605BED">
              <w:rPr>
                <w:rFonts w:ascii="Calibri" w:hAnsi="Calibri" w:cs="Calibri"/>
                <w:sz w:val="18"/>
                <w:szCs w:val="18"/>
              </w:rPr>
              <w:t xml:space="preserve">c) Elektronik posta adresi </w:t>
            </w:r>
          </w:p>
        </w:tc>
        <w:tc>
          <w:tcPr>
            <w:tcW w:w="6898" w:type="dxa"/>
          </w:tcPr>
          <w:p w14:paraId="0FC84BD6" w14:textId="7328E639" w:rsidR="0097299C" w:rsidRPr="00605BED" w:rsidRDefault="0097299C" w:rsidP="00B3703B">
            <w:pPr>
              <w:jc w:val="both"/>
              <w:rPr>
                <w:rFonts w:asciiTheme="minorHAnsi" w:hAnsiTheme="minorHAnsi"/>
                <w:sz w:val="18"/>
                <w:szCs w:val="18"/>
              </w:rPr>
            </w:pPr>
            <w:r w:rsidRPr="00605BED">
              <w:rPr>
                <w:rFonts w:asciiTheme="minorHAnsi" w:hAnsiTheme="minorHAnsi"/>
                <w:sz w:val="18"/>
                <w:szCs w:val="18"/>
              </w:rPr>
              <w:t>:</w:t>
            </w:r>
            <w:r w:rsidR="00A9657F">
              <w:rPr>
                <w:rFonts w:asciiTheme="minorHAnsi" w:hAnsiTheme="minorHAnsi"/>
                <w:sz w:val="18"/>
                <w:szCs w:val="18"/>
              </w:rPr>
              <w:t xml:space="preserve"> </w:t>
            </w:r>
            <w:r w:rsidR="0026272D" w:rsidRPr="00605BED">
              <w:rPr>
                <w:rFonts w:asciiTheme="minorHAnsi" w:hAnsiTheme="minorHAnsi"/>
                <w:sz w:val="18"/>
                <w:szCs w:val="18"/>
              </w:rPr>
              <w:t>satinalma@izu.edu.tr</w:t>
            </w:r>
          </w:p>
        </w:tc>
      </w:tr>
      <w:tr w:rsidR="00B73BAA" w:rsidRPr="00F053EE" w14:paraId="247FAF05" w14:textId="77777777" w:rsidTr="00F053EE">
        <w:trPr>
          <w:trHeight w:val="259"/>
        </w:trPr>
        <w:tc>
          <w:tcPr>
            <w:tcW w:w="10029" w:type="dxa"/>
            <w:gridSpan w:val="2"/>
          </w:tcPr>
          <w:p w14:paraId="589D457D" w14:textId="77777777" w:rsidR="00B73BAA" w:rsidRPr="00605BED" w:rsidRDefault="00B73BAA" w:rsidP="00B3703B">
            <w:pPr>
              <w:jc w:val="both"/>
              <w:rPr>
                <w:rStyle w:val="richtext"/>
                <w:rFonts w:ascii="Calibri" w:eastAsiaTheme="minorEastAsia" w:hAnsi="Calibri" w:cs="Calibri"/>
                <w:color w:val="003399"/>
                <w:sz w:val="18"/>
                <w:szCs w:val="18"/>
                <w:u w:val="dotted"/>
              </w:rPr>
            </w:pPr>
            <w:r w:rsidRPr="00605BED">
              <w:rPr>
                <w:rFonts w:ascii="Calibri" w:hAnsi="Calibri" w:cs="Calibri"/>
                <w:sz w:val="18"/>
                <w:szCs w:val="18"/>
              </w:rPr>
              <w:t>2-İhale konusu hizmetin</w:t>
            </w:r>
          </w:p>
        </w:tc>
      </w:tr>
      <w:tr w:rsidR="0097299C" w:rsidRPr="00F053EE" w14:paraId="37F13732" w14:textId="77777777" w:rsidTr="00A9177D">
        <w:trPr>
          <w:trHeight w:val="275"/>
        </w:trPr>
        <w:tc>
          <w:tcPr>
            <w:tcW w:w="3131" w:type="dxa"/>
          </w:tcPr>
          <w:p w14:paraId="516A07CA" w14:textId="77777777" w:rsidR="0097299C" w:rsidRPr="00605BED" w:rsidRDefault="0097299C" w:rsidP="00B3703B">
            <w:pPr>
              <w:jc w:val="both"/>
              <w:rPr>
                <w:rFonts w:ascii="Calibri" w:hAnsi="Calibri" w:cs="Calibri"/>
                <w:sz w:val="18"/>
                <w:szCs w:val="18"/>
              </w:rPr>
            </w:pPr>
            <w:r w:rsidRPr="00605BED">
              <w:rPr>
                <w:rFonts w:ascii="Calibri" w:hAnsi="Calibri" w:cs="Calibri"/>
                <w:sz w:val="18"/>
                <w:szCs w:val="18"/>
              </w:rPr>
              <w:t xml:space="preserve">a) </w:t>
            </w:r>
            <w:r w:rsidR="0026272D" w:rsidRPr="00605BED">
              <w:rPr>
                <w:rFonts w:ascii="Calibri" w:hAnsi="Calibri" w:cs="Calibri"/>
                <w:sz w:val="18"/>
                <w:szCs w:val="18"/>
              </w:rPr>
              <w:t xml:space="preserve">İşin </w:t>
            </w:r>
            <w:r w:rsidRPr="00605BED">
              <w:rPr>
                <w:rFonts w:ascii="Calibri" w:hAnsi="Calibri" w:cs="Calibri"/>
                <w:sz w:val="18"/>
                <w:szCs w:val="18"/>
              </w:rPr>
              <w:t>Niteliği, türü ve miktarı</w:t>
            </w:r>
          </w:p>
        </w:tc>
        <w:tc>
          <w:tcPr>
            <w:tcW w:w="6898" w:type="dxa"/>
          </w:tcPr>
          <w:p w14:paraId="6F43BF60" w14:textId="11D6D28A" w:rsidR="007769D2" w:rsidRPr="0096646C" w:rsidRDefault="0097299C" w:rsidP="00B05F40">
            <w:pPr>
              <w:jc w:val="both"/>
              <w:rPr>
                <w:rFonts w:asciiTheme="minorHAnsi" w:hAnsiTheme="minorHAnsi" w:cstheme="minorHAnsi"/>
                <w:sz w:val="18"/>
                <w:szCs w:val="18"/>
              </w:rPr>
            </w:pPr>
            <w:r w:rsidRPr="0096646C">
              <w:rPr>
                <w:rFonts w:asciiTheme="minorHAnsi" w:hAnsiTheme="minorHAnsi" w:cstheme="minorHAnsi"/>
                <w:sz w:val="18"/>
                <w:szCs w:val="18"/>
              </w:rPr>
              <w:t>:</w:t>
            </w:r>
            <w:r w:rsidR="0026272D" w:rsidRPr="0096646C">
              <w:rPr>
                <w:rFonts w:asciiTheme="minorHAnsi" w:hAnsiTheme="minorHAnsi" w:cstheme="minorHAnsi"/>
                <w:sz w:val="18"/>
                <w:szCs w:val="18"/>
              </w:rPr>
              <w:t xml:space="preserve"> </w:t>
            </w:r>
            <w:r w:rsidR="0049116F" w:rsidRPr="0096646C">
              <w:rPr>
                <w:rFonts w:asciiTheme="minorHAnsi" w:hAnsiTheme="minorHAnsi" w:cstheme="minorHAnsi"/>
                <w:sz w:val="18"/>
                <w:szCs w:val="18"/>
              </w:rPr>
              <w:t xml:space="preserve">Ciro Paylı Yemek Hizmeti işi. </w:t>
            </w:r>
            <w:r w:rsidR="004E5EDC" w:rsidRPr="0096646C">
              <w:rPr>
                <w:rFonts w:asciiTheme="minorHAnsi" w:hAnsiTheme="minorHAnsi" w:cstheme="minorHAnsi"/>
                <w:sz w:val="18"/>
                <w:szCs w:val="18"/>
              </w:rPr>
              <w:t xml:space="preserve"> </w:t>
            </w:r>
          </w:p>
          <w:p w14:paraId="4F2E2293" w14:textId="52D757A8" w:rsidR="0096646C" w:rsidRPr="0096646C" w:rsidRDefault="0096646C" w:rsidP="0096646C">
            <w:pPr>
              <w:jc w:val="both"/>
              <w:rPr>
                <w:rFonts w:asciiTheme="minorHAnsi" w:hAnsiTheme="minorHAnsi" w:cstheme="minorHAnsi"/>
                <w:sz w:val="18"/>
                <w:szCs w:val="18"/>
              </w:rPr>
            </w:pPr>
            <w:r w:rsidRPr="0096646C">
              <w:rPr>
                <w:rFonts w:asciiTheme="minorHAnsi" w:hAnsiTheme="minorHAnsi" w:cstheme="minorHAnsi"/>
                <w:sz w:val="18"/>
                <w:szCs w:val="18"/>
              </w:rPr>
              <w:t>İhale konusu iş</w:t>
            </w:r>
            <w:r>
              <w:rPr>
                <w:rFonts w:asciiTheme="minorHAnsi" w:hAnsiTheme="minorHAnsi" w:cstheme="minorHAnsi"/>
                <w:sz w:val="18"/>
                <w:szCs w:val="18"/>
              </w:rPr>
              <w:t xml:space="preserve"> için</w:t>
            </w:r>
            <w:r w:rsidRPr="0096646C">
              <w:rPr>
                <w:rFonts w:asciiTheme="minorHAnsi" w:hAnsiTheme="minorHAnsi" w:cstheme="minorHAnsi"/>
                <w:sz w:val="18"/>
                <w:szCs w:val="18"/>
              </w:rPr>
              <w:t xml:space="preserve"> aylık KDV Hariç ciro toplamı</w:t>
            </w:r>
            <w:r>
              <w:rPr>
                <w:rFonts w:asciiTheme="minorHAnsi" w:hAnsiTheme="minorHAnsi" w:cstheme="minorHAnsi"/>
                <w:sz w:val="18"/>
                <w:szCs w:val="18"/>
              </w:rPr>
              <w:t>n</w:t>
            </w:r>
            <w:r w:rsidR="00A516C0">
              <w:rPr>
                <w:rFonts w:asciiTheme="minorHAnsi" w:hAnsiTheme="minorHAnsi" w:cstheme="minorHAnsi"/>
                <w:sz w:val="18"/>
                <w:szCs w:val="18"/>
              </w:rPr>
              <w:t>dan</w:t>
            </w:r>
            <w:r w:rsidRPr="0096646C">
              <w:rPr>
                <w:rFonts w:asciiTheme="minorHAnsi" w:hAnsiTheme="minorHAnsi" w:cstheme="minorHAnsi"/>
                <w:sz w:val="18"/>
                <w:szCs w:val="18"/>
              </w:rPr>
              <w:t xml:space="preserve"> </w:t>
            </w:r>
            <w:proofErr w:type="gramStart"/>
            <w:r w:rsidRPr="0096646C">
              <w:rPr>
                <w:rFonts w:asciiTheme="minorHAnsi" w:hAnsiTheme="minorHAnsi" w:cstheme="minorHAnsi"/>
                <w:sz w:val="18"/>
                <w:szCs w:val="18"/>
              </w:rPr>
              <w:t>%7</w:t>
            </w:r>
            <w:proofErr w:type="gramEnd"/>
            <w:r w:rsidRPr="0096646C">
              <w:rPr>
                <w:rFonts w:asciiTheme="minorHAnsi" w:hAnsiTheme="minorHAnsi" w:cstheme="minorHAnsi"/>
                <w:sz w:val="18"/>
                <w:szCs w:val="18"/>
              </w:rPr>
              <w:t xml:space="preserve">+KDV oranında aylık ciro payı ödemek </w:t>
            </w:r>
            <w:r w:rsidR="00A516C0">
              <w:rPr>
                <w:rFonts w:asciiTheme="minorHAnsi" w:hAnsiTheme="minorHAnsi" w:cstheme="minorHAnsi"/>
                <w:sz w:val="18"/>
                <w:szCs w:val="18"/>
              </w:rPr>
              <w:t>şartıyla</w:t>
            </w:r>
            <w:r>
              <w:rPr>
                <w:rFonts w:asciiTheme="minorHAnsi" w:hAnsiTheme="minorHAnsi" w:cstheme="minorHAnsi"/>
                <w:sz w:val="18"/>
                <w:szCs w:val="18"/>
              </w:rPr>
              <w:t xml:space="preserve"> yemek fiyatı teklifi verilecektir.</w:t>
            </w:r>
            <w:r w:rsidRPr="0096646C">
              <w:rPr>
                <w:rFonts w:asciiTheme="minorHAnsi" w:hAnsiTheme="minorHAnsi" w:cstheme="minorHAnsi"/>
                <w:sz w:val="18"/>
                <w:szCs w:val="18"/>
              </w:rPr>
              <w:t xml:space="preserve"> </w:t>
            </w:r>
            <w:r>
              <w:rPr>
                <w:rFonts w:asciiTheme="minorHAnsi" w:hAnsiTheme="minorHAnsi" w:cstheme="minorHAnsi"/>
                <w:sz w:val="18"/>
                <w:szCs w:val="18"/>
              </w:rPr>
              <w:t xml:space="preserve"> </w:t>
            </w:r>
            <w:r w:rsidRPr="0096646C">
              <w:rPr>
                <w:rFonts w:asciiTheme="minorHAnsi" w:hAnsiTheme="minorHAnsi" w:cstheme="minorHAnsi"/>
                <w:sz w:val="18"/>
                <w:szCs w:val="18"/>
              </w:rPr>
              <w:t>(Ayrıntılı bilgi ihale dokümanında belirtilmiştir.)</w:t>
            </w:r>
          </w:p>
        </w:tc>
      </w:tr>
      <w:tr w:rsidR="0097299C" w:rsidRPr="00F053EE" w14:paraId="6E2CE8DC" w14:textId="77777777" w:rsidTr="00F053EE">
        <w:trPr>
          <w:trHeight w:val="259"/>
        </w:trPr>
        <w:tc>
          <w:tcPr>
            <w:tcW w:w="3131" w:type="dxa"/>
          </w:tcPr>
          <w:p w14:paraId="3BDF522E" w14:textId="77777777" w:rsidR="0097299C" w:rsidRPr="00605BED" w:rsidRDefault="0097299C" w:rsidP="00B3703B">
            <w:pPr>
              <w:jc w:val="both"/>
              <w:rPr>
                <w:rFonts w:ascii="Calibri" w:hAnsi="Calibri" w:cs="Calibri"/>
                <w:sz w:val="18"/>
                <w:szCs w:val="18"/>
              </w:rPr>
            </w:pPr>
            <w:r w:rsidRPr="00605BED">
              <w:rPr>
                <w:rFonts w:ascii="Calibri" w:hAnsi="Calibri" w:cs="Calibri"/>
                <w:sz w:val="18"/>
                <w:szCs w:val="18"/>
              </w:rPr>
              <w:t>b) Yapılacağı yer</w:t>
            </w:r>
          </w:p>
        </w:tc>
        <w:tc>
          <w:tcPr>
            <w:tcW w:w="6898" w:type="dxa"/>
          </w:tcPr>
          <w:p w14:paraId="01608076" w14:textId="3F51D765" w:rsidR="0097299C" w:rsidRPr="00605BED" w:rsidRDefault="0097299C" w:rsidP="00B3703B">
            <w:pPr>
              <w:jc w:val="both"/>
              <w:rPr>
                <w:rFonts w:asciiTheme="minorHAnsi" w:hAnsiTheme="minorHAnsi"/>
                <w:sz w:val="18"/>
                <w:szCs w:val="18"/>
              </w:rPr>
            </w:pPr>
            <w:r w:rsidRPr="00605BED">
              <w:rPr>
                <w:rFonts w:asciiTheme="minorHAnsi" w:hAnsiTheme="minorHAnsi"/>
                <w:sz w:val="18"/>
                <w:szCs w:val="18"/>
              </w:rPr>
              <w:t>:</w:t>
            </w:r>
            <w:r w:rsidR="00605BED" w:rsidRPr="00605BED">
              <w:rPr>
                <w:rFonts w:asciiTheme="minorHAnsi" w:hAnsiTheme="minorHAnsi"/>
                <w:sz w:val="18"/>
                <w:szCs w:val="18"/>
              </w:rPr>
              <w:t xml:space="preserve"> </w:t>
            </w:r>
            <w:r w:rsidR="0026272D" w:rsidRPr="00605BED">
              <w:rPr>
                <w:rFonts w:asciiTheme="minorHAnsi" w:hAnsiTheme="minorHAnsi"/>
                <w:sz w:val="18"/>
                <w:szCs w:val="18"/>
              </w:rPr>
              <w:t>İstanbul Sabahattin Zaim Üniversitesi, Halkalı Kampüsü</w:t>
            </w:r>
          </w:p>
        </w:tc>
      </w:tr>
      <w:tr w:rsidR="0097299C" w:rsidRPr="00F053EE" w14:paraId="5D1734EA" w14:textId="77777777" w:rsidTr="00F053EE">
        <w:trPr>
          <w:trHeight w:val="259"/>
        </w:trPr>
        <w:tc>
          <w:tcPr>
            <w:tcW w:w="3131" w:type="dxa"/>
          </w:tcPr>
          <w:p w14:paraId="4BEE3064" w14:textId="77777777" w:rsidR="0097299C" w:rsidRPr="00605BED" w:rsidRDefault="0097299C" w:rsidP="00B3703B">
            <w:pPr>
              <w:jc w:val="both"/>
              <w:rPr>
                <w:rFonts w:ascii="Calibri" w:hAnsi="Calibri" w:cs="Calibri"/>
                <w:sz w:val="18"/>
                <w:szCs w:val="18"/>
                <w:vertAlign w:val="superscript"/>
              </w:rPr>
            </w:pPr>
            <w:r w:rsidRPr="00605BED">
              <w:rPr>
                <w:rFonts w:ascii="Calibri" w:hAnsi="Calibri" w:cs="Calibri"/>
                <w:sz w:val="18"/>
                <w:szCs w:val="18"/>
              </w:rPr>
              <w:t>c) Süresi</w:t>
            </w:r>
          </w:p>
        </w:tc>
        <w:tc>
          <w:tcPr>
            <w:tcW w:w="6898" w:type="dxa"/>
          </w:tcPr>
          <w:p w14:paraId="0BC34413" w14:textId="141390C8" w:rsidR="0097299C" w:rsidRPr="00605BED" w:rsidRDefault="0097299C" w:rsidP="007769D2">
            <w:pPr>
              <w:jc w:val="both"/>
              <w:rPr>
                <w:rFonts w:asciiTheme="minorHAnsi" w:hAnsiTheme="minorHAnsi"/>
                <w:sz w:val="18"/>
                <w:szCs w:val="18"/>
              </w:rPr>
            </w:pPr>
            <w:r w:rsidRPr="00605BED">
              <w:rPr>
                <w:rFonts w:asciiTheme="minorHAnsi" w:hAnsiTheme="minorHAnsi"/>
                <w:sz w:val="18"/>
                <w:szCs w:val="18"/>
              </w:rPr>
              <w:t>:</w:t>
            </w:r>
            <w:r w:rsidR="00C165D2" w:rsidRPr="00605BED">
              <w:rPr>
                <w:rFonts w:asciiTheme="minorHAnsi" w:hAnsiTheme="minorHAnsi"/>
                <w:sz w:val="18"/>
                <w:szCs w:val="18"/>
              </w:rPr>
              <w:t xml:space="preserve"> </w:t>
            </w:r>
            <w:r w:rsidR="00D012FC" w:rsidRPr="00D012FC">
              <w:rPr>
                <w:rFonts w:asciiTheme="minorHAnsi" w:hAnsiTheme="minorHAnsi"/>
                <w:sz w:val="18"/>
                <w:szCs w:val="18"/>
              </w:rPr>
              <w:t xml:space="preserve">3 (üç) yıldır. </w:t>
            </w:r>
          </w:p>
        </w:tc>
      </w:tr>
      <w:tr w:rsidR="00B73BAA" w:rsidRPr="00F053EE" w14:paraId="1CE76CC4" w14:textId="77777777" w:rsidTr="00F053EE">
        <w:trPr>
          <w:trHeight w:val="259"/>
        </w:trPr>
        <w:tc>
          <w:tcPr>
            <w:tcW w:w="10029" w:type="dxa"/>
            <w:gridSpan w:val="2"/>
          </w:tcPr>
          <w:p w14:paraId="5E55CEB2" w14:textId="77777777" w:rsidR="00B73BAA" w:rsidRPr="00605BED" w:rsidRDefault="00B73BAA" w:rsidP="00B3703B">
            <w:pPr>
              <w:jc w:val="both"/>
              <w:rPr>
                <w:rStyle w:val="richtext"/>
                <w:rFonts w:ascii="Calibri" w:eastAsiaTheme="minorEastAsia" w:hAnsi="Calibri" w:cs="Calibri"/>
                <w:color w:val="003399"/>
                <w:sz w:val="18"/>
                <w:szCs w:val="18"/>
                <w:u w:val="dotted"/>
              </w:rPr>
            </w:pPr>
            <w:r w:rsidRPr="00605BED">
              <w:rPr>
                <w:rFonts w:ascii="Calibri" w:hAnsi="Calibri" w:cs="Calibri"/>
                <w:sz w:val="18"/>
                <w:szCs w:val="18"/>
              </w:rPr>
              <w:t>3-İhalenin</w:t>
            </w:r>
          </w:p>
        </w:tc>
      </w:tr>
      <w:tr w:rsidR="0097299C" w:rsidRPr="00F053EE" w14:paraId="3CF9CE45" w14:textId="77777777" w:rsidTr="00F053EE">
        <w:trPr>
          <w:trHeight w:val="259"/>
        </w:trPr>
        <w:tc>
          <w:tcPr>
            <w:tcW w:w="3131" w:type="dxa"/>
          </w:tcPr>
          <w:p w14:paraId="75445678" w14:textId="77777777" w:rsidR="0097299C" w:rsidRPr="00605BED" w:rsidRDefault="0097299C" w:rsidP="00B3703B">
            <w:pPr>
              <w:jc w:val="both"/>
              <w:rPr>
                <w:rFonts w:ascii="Calibri" w:hAnsi="Calibri" w:cs="Calibri"/>
                <w:sz w:val="18"/>
                <w:szCs w:val="18"/>
              </w:rPr>
            </w:pPr>
            <w:r w:rsidRPr="00605BED">
              <w:rPr>
                <w:rFonts w:ascii="Calibri" w:hAnsi="Calibri" w:cs="Calibri"/>
                <w:sz w:val="18"/>
                <w:szCs w:val="18"/>
              </w:rPr>
              <w:t>a) Yapılacağı yer</w:t>
            </w:r>
          </w:p>
        </w:tc>
        <w:tc>
          <w:tcPr>
            <w:tcW w:w="6898" w:type="dxa"/>
          </w:tcPr>
          <w:p w14:paraId="59B62D6F" w14:textId="61995D37" w:rsidR="0097299C" w:rsidRPr="00605BED" w:rsidRDefault="0097299C" w:rsidP="00B3703B">
            <w:pPr>
              <w:jc w:val="both"/>
              <w:rPr>
                <w:rFonts w:asciiTheme="minorHAnsi" w:hAnsiTheme="minorHAnsi"/>
                <w:sz w:val="18"/>
                <w:szCs w:val="18"/>
              </w:rPr>
            </w:pPr>
            <w:r w:rsidRPr="00605BED">
              <w:rPr>
                <w:rFonts w:asciiTheme="minorHAnsi" w:hAnsiTheme="minorHAnsi"/>
                <w:sz w:val="18"/>
                <w:szCs w:val="18"/>
              </w:rPr>
              <w:t>:</w:t>
            </w:r>
            <w:r w:rsidR="00A9657F">
              <w:rPr>
                <w:rFonts w:asciiTheme="minorHAnsi" w:hAnsiTheme="minorHAnsi"/>
                <w:sz w:val="18"/>
                <w:szCs w:val="18"/>
              </w:rPr>
              <w:t xml:space="preserve"> </w:t>
            </w:r>
            <w:r w:rsidR="0026272D" w:rsidRPr="00605BED">
              <w:rPr>
                <w:rFonts w:asciiTheme="minorHAnsi" w:hAnsiTheme="minorHAnsi"/>
                <w:sz w:val="18"/>
                <w:szCs w:val="18"/>
              </w:rPr>
              <w:t>Üniversitemiz Rektörlük Binası Toplantı Salonu</w:t>
            </w:r>
          </w:p>
        </w:tc>
      </w:tr>
      <w:tr w:rsidR="0097299C" w:rsidRPr="00F053EE" w14:paraId="2FC862C4" w14:textId="77777777" w:rsidTr="00F053EE">
        <w:trPr>
          <w:trHeight w:val="59"/>
        </w:trPr>
        <w:tc>
          <w:tcPr>
            <w:tcW w:w="3131" w:type="dxa"/>
          </w:tcPr>
          <w:p w14:paraId="566B09D4" w14:textId="77777777" w:rsidR="0097299C" w:rsidRPr="00605BED" w:rsidRDefault="00325E4F" w:rsidP="00B3703B">
            <w:pPr>
              <w:jc w:val="both"/>
              <w:rPr>
                <w:rFonts w:ascii="Calibri" w:hAnsi="Calibri" w:cs="Calibri"/>
                <w:sz w:val="18"/>
                <w:szCs w:val="18"/>
              </w:rPr>
            </w:pPr>
            <w:r w:rsidRPr="00605BED">
              <w:rPr>
                <w:rFonts w:ascii="Calibri" w:hAnsi="Calibri" w:cs="Calibri"/>
                <w:sz w:val="18"/>
                <w:szCs w:val="18"/>
              </w:rPr>
              <w:t xml:space="preserve">b) </w:t>
            </w:r>
            <w:r w:rsidR="0097299C" w:rsidRPr="00605BED">
              <w:rPr>
                <w:rFonts w:ascii="Calibri" w:hAnsi="Calibri" w:cs="Calibri"/>
                <w:sz w:val="18"/>
                <w:szCs w:val="18"/>
              </w:rPr>
              <w:t>Tarihi ve saati</w:t>
            </w:r>
          </w:p>
        </w:tc>
        <w:tc>
          <w:tcPr>
            <w:tcW w:w="6898" w:type="dxa"/>
          </w:tcPr>
          <w:p w14:paraId="6364DEE8" w14:textId="6B049FBF" w:rsidR="0097299C" w:rsidRPr="00605BED" w:rsidRDefault="0097299C" w:rsidP="0026272D">
            <w:pPr>
              <w:jc w:val="both"/>
              <w:rPr>
                <w:rFonts w:asciiTheme="minorHAnsi" w:hAnsiTheme="minorHAnsi"/>
                <w:sz w:val="18"/>
                <w:szCs w:val="18"/>
              </w:rPr>
            </w:pPr>
            <w:r w:rsidRPr="00605BED">
              <w:rPr>
                <w:rFonts w:asciiTheme="minorHAnsi" w:hAnsiTheme="minorHAnsi"/>
                <w:sz w:val="18"/>
                <w:szCs w:val="18"/>
              </w:rPr>
              <w:t>:</w:t>
            </w:r>
            <w:r w:rsidR="00741BBD" w:rsidRPr="00605BED">
              <w:rPr>
                <w:rFonts w:asciiTheme="minorHAnsi" w:hAnsiTheme="minorHAnsi"/>
                <w:sz w:val="18"/>
                <w:szCs w:val="18"/>
              </w:rPr>
              <w:t xml:space="preserve"> </w:t>
            </w:r>
            <w:bookmarkStart w:id="2" w:name="_Hlk82631048"/>
            <w:r w:rsidR="0049116F">
              <w:rPr>
                <w:rFonts w:asciiTheme="minorHAnsi" w:hAnsiTheme="minorHAnsi"/>
                <w:sz w:val="18"/>
                <w:szCs w:val="18"/>
              </w:rPr>
              <w:t>10</w:t>
            </w:r>
            <w:r w:rsidR="006C5648" w:rsidRPr="00A9177D">
              <w:rPr>
                <w:rFonts w:asciiTheme="minorHAnsi" w:hAnsiTheme="minorHAnsi"/>
                <w:sz w:val="18"/>
                <w:szCs w:val="18"/>
              </w:rPr>
              <w:t>.07.2024 Saat :10:</w:t>
            </w:r>
            <w:bookmarkEnd w:id="2"/>
            <w:r w:rsidR="006C5648" w:rsidRPr="00A9177D">
              <w:rPr>
                <w:rFonts w:asciiTheme="minorHAnsi" w:hAnsiTheme="minorHAnsi"/>
                <w:sz w:val="18"/>
                <w:szCs w:val="18"/>
              </w:rPr>
              <w:t>00</w:t>
            </w:r>
          </w:p>
        </w:tc>
      </w:tr>
    </w:tbl>
    <w:p w14:paraId="367726A9" w14:textId="77777777" w:rsidR="00206641" w:rsidRDefault="00206641" w:rsidP="00CE09E4">
      <w:pPr>
        <w:pStyle w:val="BodyText27"/>
        <w:rPr>
          <w:rFonts w:ascii="Calibri" w:hAnsi="Calibri" w:cs="Calibri"/>
          <w:bCs/>
        </w:rPr>
      </w:pPr>
    </w:p>
    <w:p w14:paraId="59A46938" w14:textId="79CFDDA6" w:rsidR="00081AB3" w:rsidRPr="0049116F" w:rsidRDefault="00081AB3" w:rsidP="00CE09E4">
      <w:pPr>
        <w:pStyle w:val="BodyText27"/>
        <w:rPr>
          <w:rFonts w:asciiTheme="minorHAnsi" w:hAnsiTheme="minorHAnsi" w:cstheme="minorHAnsi"/>
          <w:sz w:val="18"/>
          <w:szCs w:val="18"/>
        </w:rPr>
      </w:pPr>
      <w:r w:rsidRPr="0049116F">
        <w:rPr>
          <w:rFonts w:asciiTheme="minorHAnsi" w:hAnsiTheme="minorHAnsi" w:cstheme="minorHAnsi"/>
          <w:sz w:val="18"/>
          <w:szCs w:val="18"/>
        </w:rPr>
        <w:t>4- Konsorsiyum ve iş ortaklığı olarak ihaleye teklif verilemez.</w:t>
      </w:r>
    </w:p>
    <w:p w14:paraId="11EBE19D" w14:textId="7D56732C" w:rsidR="00081AB3" w:rsidRPr="00A9177D" w:rsidRDefault="00081AB3" w:rsidP="00CE09E4">
      <w:pPr>
        <w:pStyle w:val="BodyText27"/>
        <w:rPr>
          <w:rFonts w:asciiTheme="minorHAnsi" w:hAnsiTheme="minorHAnsi" w:cstheme="minorHAnsi"/>
          <w:sz w:val="18"/>
          <w:szCs w:val="18"/>
        </w:rPr>
      </w:pPr>
      <w:r w:rsidRPr="0049116F">
        <w:rPr>
          <w:rFonts w:asciiTheme="minorHAnsi" w:hAnsiTheme="minorHAnsi" w:cstheme="minorHAnsi"/>
          <w:sz w:val="18"/>
          <w:szCs w:val="18"/>
        </w:rPr>
        <w:t xml:space="preserve">5- Verilen tekliflerin geçerlilik süresi, ihale tarihinden itibaren </w:t>
      </w:r>
      <w:r w:rsidRPr="00A9177D">
        <w:rPr>
          <w:rFonts w:asciiTheme="minorHAnsi" w:hAnsiTheme="minorHAnsi" w:cstheme="minorHAnsi"/>
          <w:sz w:val="18"/>
          <w:szCs w:val="18"/>
        </w:rPr>
        <w:t>60</w:t>
      </w:r>
      <w:r w:rsidRPr="0049116F">
        <w:rPr>
          <w:rFonts w:asciiTheme="minorHAnsi" w:hAnsiTheme="minorHAnsi" w:cstheme="minorHAnsi"/>
          <w:sz w:val="18"/>
          <w:szCs w:val="18"/>
        </w:rPr>
        <w:t xml:space="preserve"> (</w:t>
      </w:r>
      <w:r w:rsidRPr="00A9177D">
        <w:rPr>
          <w:rFonts w:asciiTheme="minorHAnsi" w:hAnsiTheme="minorHAnsi" w:cstheme="minorHAnsi"/>
          <w:sz w:val="18"/>
          <w:szCs w:val="18"/>
        </w:rPr>
        <w:t>altmış</w:t>
      </w:r>
      <w:r w:rsidRPr="0049116F">
        <w:rPr>
          <w:rFonts w:asciiTheme="minorHAnsi" w:hAnsiTheme="minorHAnsi" w:cstheme="minorHAnsi"/>
          <w:sz w:val="18"/>
          <w:szCs w:val="18"/>
        </w:rPr>
        <w:t>) takvim günüdür.</w:t>
      </w:r>
    </w:p>
    <w:p w14:paraId="36C56F47" w14:textId="688ACE7B" w:rsidR="00081AB3" w:rsidRPr="0049116F" w:rsidRDefault="00081AB3" w:rsidP="00A9177D">
      <w:pPr>
        <w:pStyle w:val="BodyText27"/>
        <w:rPr>
          <w:rFonts w:asciiTheme="minorHAnsi" w:hAnsiTheme="minorHAnsi" w:cstheme="minorHAnsi"/>
          <w:sz w:val="18"/>
          <w:szCs w:val="18"/>
        </w:rPr>
      </w:pPr>
      <w:r w:rsidRPr="0049116F">
        <w:rPr>
          <w:rFonts w:asciiTheme="minorHAnsi" w:hAnsiTheme="minorHAnsi" w:cstheme="minorHAnsi"/>
          <w:sz w:val="18"/>
          <w:szCs w:val="18"/>
        </w:rPr>
        <w:t xml:space="preserve">6- </w:t>
      </w:r>
      <w:bookmarkStart w:id="3" w:name="_Hlk82630497"/>
      <w:r w:rsidR="00A9177D" w:rsidRPr="0049116F">
        <w:rPr>
          <w:rFonts w:asciiTheme="minorHAnsi" w:hAnsiTheme="minorHAnsi" w:cstheme="minorHAnsi"/>
          <w:sz w:val="18"/>
          <w:szCs w:val="18"/>
        </w:rPr>
        <w:t xml:space="preserve">İstekliler </w:t>
      </w:r>
      <w:r w:rsidR="00D75DC1">
        <w:rPr>
          <w:rFonts w:ascii="Calibri" w:hAnsi="Calibri" w:cs="Calibri"/>
          <w:sz w:val="18"/>
          <w:szCs w:val="18"/>
        </w:rPr>
        <w:t>750</w:t>
      </w:r>
      <w:r w:rsidR="00D75DC1" w:rsidRPr="007100C4">
        <w:rPr>
          <w:rFonts w:ascii="Calibri" w:hAnsi="Calibri" w:cs="Calibri"/>
          <w:sz w:val="18"/>
          <w:szCs w:val="18"/>
        </w:rPr>
        <w:t>.000-TL (</w:t>
      </w:r>
      <w:proofErr w:type="spellStart"/>
      <w:r w:rsidR="00D75DC1">
        <w:rPr>
          <w:rFonts w:ascii="Calibri" w:hAnsi="Calibri" w:cs="Calibri"/>
          <w:sz w:val="18"/>
          <w:szCs w:val="18"/>
        </w:rPr>
        <w:t>YediYüzElli</w:t>
      </w:r>
      <w:r w:rsidR="00D75DC1" w:rsidRPr="007100C4">
        <w:rPr>
          <w:rFonts w:ascii="Calibri" w:hAnsi="Calibri" w:cs="Calibri"/>
          <w:sz w:val="18"/>
          <w:szCs w:val="18"/>
        </w:rPr>
        <w:t>BinTürklirası</w:t>
      </w:r>
      <w:proofErr w:type="spellEnd"/>
      <w:r w:rsidR="00D75DC1" w:rsidRPr="007100C4">
        <w:rPr>
          <w:rFonts w:ascii="Calibri" w:hAnsi="Calibri" w:cs="Calibri"/>
          <w:sz w:val="18"/>
          <w:szCs w:val="18"/>
        </w:rPr>
        <w:t>)</w:t>
      </w:r>
      <w:r w:rsidR="00D75DC1">
        <w:rPr>
          <w:rFonts w:ascii="Calibri" w:hAnsi="Calibri" w:cs="Calibri"/>
          <w:sz w:val="18"/>
          <w:szCs w:val="18"/>
        </w:rPr>
        <w:t xml:space="preserve"> </w:t>
      </w:r>
      <w:r w:rsidR="00A9177D" w:rsidRPr="0049116F">
        <w:rPr>
          <w:rFonts w:asciiTheme="minorHAnsi" w:hAnsiTheme="minorHAnsi" w:cstheme="minorHAnsi"/>
          <w:sz w:val="18"/>
          <w:szCs w:val="18"/>
        </w:rPr>
        <w:t>tutarında geçici teminat vereceklerdir.</w:t>
      </w:r>
      <w:bookmarkEnd w:id="3"/>
    </w:p>
    <w:p w14:paraId="6D923699" w14:textId="77777777" w:rsidR="00605BED" w:rsidRPr="0049116F" w:rsidRDefault="00605BED" w:rsidP="00A9177D">
      <w:pPr>
        <w:pStyle w:val="BodyText27"/>
        <w:rPr>
          <w:rFonts w:asciiTheme="minorHAnsi" w:hAnsiTheme="minorHAnsi" w:cstheme="minorHAnsi"/>
          <w:sz w:val="18"/>
          <w:szCs w:val="18"/>
        </w:rPr>
      </w:pPr>
      <w:proofErr w:type="gramStart"/>
      <w:r w:rsidRPr="0049116F">
        <w:rPr>
          <w:rFonts w:asciiTheme="minorHAnsi" w:hAnsiTheme="minorHAnsi" w:cstheme="minorHAnsi"/>
          <w:sz w:val="18"/>
          <w:szCs w:val="18"/>
        </w:rPr>
        <w:t>7 -</w:t>
      </w:r>
      <w:proofErr w:type="gramEnd"/>
      <w:r w:rsidRPr="0049116F">
        <w:rPr>
          <w:rFonts w:asciiTheme="minorHAnsi" w:hAnsiTheme="minorHAnsi" w:cstheme="minorHAnsi"/>
          <w:sz w:val="18"/>
          <w:szCs w:val="18"/>
        </w:rPr>
        <w:t xml:space="preserve"> İhaleye katılabilmek için gereken belgeler ve yeterlilik kriterleri</w:t>
      </w:r>
    </w:p>
    <w:p w14:paraId="13CAF288" w14:textId="53759D21" w:rsidR="0049116F" w:rsidRPr="0049116F" w:rsidRDefault="0049116F" w:rsidP="0049116F">
      <w:pPr>
        <w:pStyle w:val="BodyText27"/>
        <w:rPr>
          <w:rFonts w:asciiTheme="minorHAnsi" w:hAnsiTheme="minorHAnsi" w:cstheme="minorHAnsi"/>
          <w:sz w:val="18"/>
          <w:szCs w:val="18"/>
        </w:rPr>
      </w:pPr>
      <w:bookmarkStart w:id="4" w:name="_Hlk72851049"/>
      <w:r w:rsidRPr="0049116F">
        <w:rPr>
          <w:rFonts w:asciiTheme="minorHAnsi" w:hAnsiTheme="minorHAnsi" w:cstheme="minorHAnsi"/>
          <w:sz w:val="18"/>
          <w:szCs w:val="18"/>
        </w:rPr>
        <w:t xml:space="preserve">7.1. İdari Şartname ekinde yer alan standart forma uygun Teklif Mektubu (Teklif Mektubu Ekinde yer alan, </w:t>
      </w:r>
      <w:bookmarkStart w:id="5" w:name="_Hlk72427184"/>
      <w:r w:rsidRPr="0049116F">
        <w:rPr>
          <w:rFonts w:asciiTheme="minorHAnsi" w:hAnsiTheme="minorHAnsi" w:cstheme="minorHAnsi"/>
          <w:sz w:val="18"/>
          <w:szCs w:val="18"/>
        </w:rPr>
        <w:t xml:space="preserve">Teklif Cetveli, İdari Şartname, Sözleşme Tasarısı ve Teknik </w:t>
      </w:r>
      <w:proofErr w:type="spellStart"/>
      <w:r w:rsidRPr="0049116F">
        <w:rPr>
          <w:rFonts w:asciiTheme="minorHAnsi" w:hAnsiTheme="minorHAnsi" w:cstheme="minorHAnsi"/>
          <w:sz w:val="18"/>
          <w:szCs w:val="18"/>
        </w:rPr>
        <w:t>Şartname’nin</w:t>
      </w:r>
      <w:proofErr w:type="spellEnd"/>
      <w:r w:rsidRPr="0049116F">
        <w:rPr>
          <w:rFonts w:asciiTheme="minorHAnsi" w:hAnsiTheme="minorHAnsi" w:cstheme="minorHAnsi"/>
          <w:sz w:val="18"/>
          <w:szCs w:val="18"/>
        </w:rPr>
        <w:t xml:space="preserve"> firma yetkilisi tarafından usulünce imzalanmış suretleri de bulunmalıdır.</w:t>
      </w:r>
      <w:bookmarkEnd w:id="5"/>
      <w:r w:rsidRPr="0049116F">
        <w:rPr>
          <w:rFonts w:asciiTheme="minorHAnsi" w:hAnsiTheme="minorHAnsi" w:cstheme="minorHAnsi"/>
          <w:sz w:val="18"/>
          <w:szCs w:val="18"/>
        </w:rPr>
        <w:t xml:space="preserve">) </w:t>
      </w:r>
    </w:p>
    <w:p w14:paraId="6BC6FD75" w14:textId="7777777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 xml:space="preserve">7.2. </w:t>
      </w:r>
      <w:bookmarkStart w:id="6" w:name="_Hlk70370777"/>
      <w:r w:rsidRPr="0049116F">
        <w:rPr>
          <w:rFonts w:asciiTheme="minorHAnsi" w:hAnsiTheme="minorHAnsi" w:cstheme="minorHAnsi"/>
          <w:sz w:val="18"/>
          <w:szCs w:val="18"/>
        </w:rPr>
        <w:t>Teklif vermeye yetkili olduğunu gösteren noter tasdikli imza sirküleri, şahıslarda noter onaylı imza beyannamesi,</w:t>
      </w:r>
    </w:p>
    <w:p w14:paraId="4BF6583B" w14:textId="0314468F"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7.3. İdari Şartnamede belirlenen geçici teminata ilişkin standart forma uygun Geçici Teminat Mektubu veya geçici teminat mektupları dışındaki teminatların idarenin bu şartnamede belirtilen banka hesabına yatırıldığını gösteren makbuzlar,</w:t>
      </w:r>
    </w:p>
    <w:bookmarkEnd w:id="6"/>
    <w:p w14:paraId="44A3AA79" w14:textId="7777777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 xml:space="preserve">7.4. </w:t>
      </w:r>
      <w:bookmarkStart w:id="7" w:name="_Hlk72615079"/>
      <w:r w:rsidRPr="0049116F">
        <w:rPr>
          <w:rFonts w:asciiTheme="minorHAnsi" w:hAnsiTheme="minorHAnsi" w:cstheme="minorHAnsi"/>
          <w:sz w:val="18"/>
          <w:szCs w:val="18"/>
        </w:rPr>
        <w:t>Firma tüzel kişiliğin ortakları, yönetim kurulu üyeleri veya kurucuları ile tüzel kişiliğin yönetimindeki görevlileri belirten son durumu gösterir şekli ve içeriği bu şartname ekinde belirlenen Ortaklık Bilgileri ve Yönetimdeki Görevliler Belgesi. Bu belge, yeminli mali müşavir ya da serbest muhasebeci mali müşavir tarafından düzenlenecektir.</w:t>
      </w:r>
      <w:bookmarkEnd w:id="7"/>
      <w:r w:rsidRPr="0049116F">
        <w:rPr>
          <w:rFonts w:asciiTheme="minorHAnsi" w:hAnsiTheme="minorHAnsi" w:cstheme="minorHAnsi"/>
          <w:sz w:val="18"/>
          <w:szCs w:val="18"/>
        </w:rPr>
        <w:t xml:space="preserve"> Şahıs firması olması durumunda vergi dairesinden alınmış Mükellefiyet Belgesi veya Vergi Levhası sunulacaktır.</w:t>
      </w:r>
    </w:p>
    <w:p w14:paraId="55CFB208" w14:textId="7777777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7.5. İsteklinin vekaleten ihaleye katılması halinde, vekil adına düzenlenmiş ve vekilin ihaleye katılmaya yetkili olduğunu gösteren noter onaylı vekaletname,</w:t>
      </w:r>
    </w:p>
    <w:p w14:paraId="1BEDC117" w14:textId="7777777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 xml:space="preserve">7.6. Vekilin imza beyannamesi (noter tasdikli),   </w:t>
      </w:r>
    </w:p>
    <w:p w14:paraId="0B153D37" w14:textId="7777777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7.7. Ticaret Odası Faaliyet Belgesi.</w:t>
      </w:r>
    </w:p>
    <w:p w14:paraId="48DA20C0" w14:textId="7777777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7.8. İş Bitirme Belgesi:</w:t>
      </w:r>
    </w:p>
    <w:p w14:paraId="7327414F" w14:textId="5091CA3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 xml:space="preserve">7.8.1. </w:t>
      </w:r>
      <w:r w:rsidR="004661F8" w:rsidRPr="004661F8">
        <w:rPr>
          <w:rFonts w:asciiTheme="minorHAnsi" w:hAnsiTheme="minorHAnsi" w:cstheme="minorHAnsi"/>
          <w:sz w:val="18"/>
          <w:szCs w:val="18"/>
        </w:rPr>
        <w:t xml:space="preserve">İsteklinin kamu kurumları, devlet/vakıf üniversiteleri veya kamu/özel eğitim kurumlarında 2016 yılı ve sonrasında 3 (üç) yıl süreden az olmayan bir sözleşme kapsamında tutarı güncellenmiş geçici veya kesin kabul işlemleri tamamlanan </w:t>
      </w:r>
      <w:proofErr w:type="gramStart"/>
      <w:r w:rsidR="004661F8" w:rsidRPr="004661F8">
        <w:rPr>
          <w:rFonts w:asciiTheme="minorHAnsi" w:hAnsiTheme="minorHAnsi" w:cstheme="minorHAnsi"/>
          <w:sz w:val="18"/>
          <w:szCs w:val="18"/>
        </w:rPr>
        <w:t>45.000.000,-</w:t>
      </w:r>
      <w:proofErr w:type="gramEnd"/>
      <w:r w:rsidR="004661F8" w:rsidRPr="004661F8">
        <w:rPr>
          <w:rFonts w:asciiTheme="minorHAnsi" w:hAnsiTheme="minorHAnsi" w:cstheme="minorHAnsi"/>
          <w:sz w:val="18"/>
          <w:szCs w:val="18"/>
        </w:rPr>
        <w:t>TL (</w:t>
      </w:r>
      <w:proofErr w:type="spellStart"/>
      <w:r w:rsidR="004661F8" w:rsidRPr="004661F8">
        <w:rPr>
          <w:rFonts w:asciiTheme="minorHAnsi" w:hAnsiTheme="minorHAnsi" w:cstheme="minorHAnsi"/>
          <w:sz w:val="18"/>
          <w:szCs w:val="18"/>
        </w:rPr>
        <w:t>KırkBeşMilyonTürkLirası</w:t>
      </w:r>
      <w:proofErr w:type="spellEnd"/>
      <w:r w:rsidR="004661F8" w:rsidRPr="004661F8">
        <w:rPr>
          <w:rFonts w:asciiTheme="minorHAnsi" w:hAnsiTheme="minorHAnsi" w:cstheme="minorHAnsi"/>
          <w:sz w:val="18"/>
          <w:szCs w:val="18"/>
        </w:rPr>
        <w:t>) ihale konusu iş veya benzer işlere ait bitirmiş olduğu işlere ilişkin iş deneyimini gösterir belgeleri sunacaktır.</w:t>
      </w:r>
    </w:p>
    <w:p w14:paraId="4401728E" w14:textId="7777777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7.8.2.</w:t>
      </w:r>
      <w:bookmarkStart w:id="8" w:name="_Hlk71325721"/>
      <w:r w:rsidRPr="0049116F">
        <w:rPr>
          <w:rFonts w:asciiTheme="minorHAnsi" w:hAnsiTheme="minorHAnsi" w:cstheme="minorHAnsi"/>
          <w:sz w:val="18"/>
          <w:szCs w:val="18"/>
        </w:rPr>
        <w:t xml:space="preserve"> İsteklinin yukarıda belirtilen koşulları sağladığına dair; tamamlanan işler için İş Bitirme </w:t>
      </w:r>
      <w:proofErr w:type="gramStart"/>
      <w:r w:rsidRPr="0049116F">
        <w:rPr>
          <w:rFonts w:asciiTheme="minorHAnsi" w:hAnsiTheme="minorHAnsi" w:cstheme="minorHAnsi"/>
          <w:sz w:val="18"/>
          <w:szCs w:val="18"/>
        </w:rPr>
        <w:t>Belgesi;</w:t>
      </w:r>
      <w:proofErr w:type="gramEnd"/>
      <w:r w:rsidRPr="0049116F">
        <w:rPr>
          <w:rFonts w:asciiTheme="minorHAnsi" w:hAnsiTheme="minorHAnsi" w:cstheme="minorHAnsi"/>
          <w:sz w:val="18"/>
          <w:szCs w:val="18"/>
        </w:rPr>
        <w:t xml:space="preserve"> devam eden işler için ilgili işe ait Sözleşme ve Faturaları sunması gerekir.</w:t>
      </w:r>
      <w:bookmarkEnd w:id="8"/>
      <w:r w:rsidRPr="0049116F">
        <w:rPr>
          <w:rFonts w:asciiTheme="minorHAnsi" w:hAnsiTheme="minorHAnsi" w:cstheme="minorHAnsi"/>
          <w:sz w:val="18"/>
          <w:szCs w:val="18"/>
        </w:rPr>
        <w:t xml:space="preserve"> </w:t>
      </w:r>
    </w:p>
    <w:p w14:paraId="069478FF" w14:textId="7777777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 xml:space="preserve">7.9. </w:t>
      </w:r>
      <w:bookmarkEnd w:id="4"/>
      <w:r w:rsidRPr="0049116F">
        <w:rPr>
          <w:rFonts w:asciiTheme="minorHAnsi" w:hAnsiTheme="minorHAnsi" w:cstheme="minorHAnsi"/>
          <w:sz w:val="18"/>
          <w:szCs w:val="18"/>
        </w:rPr>
        <w:t>İsteklinin yürürlükteki mevzuata göre, ihaleye katılmasına engel teşkil etmediğini gösterir ihale ilan tarihinden sonra SGK’dan alınmış “İhalelere Katılmak İçin e-Borcu Yoktur Belgesi” veya yazısı.</w:t>
      </w:r>
    </w:p>
    <w:p w14:paraId="08F28616" w14:textId="77777777" w:rsidR="0049116F" w:rsidRPr="0049116F" w:rsidRDefault="0049116F" w:rsidP="0049116F">
      <w:pPr>
        <w:pStyle w:val="BodyText27"/>
        <w:rPr>
          <w:rFonts w:asciiTheme="minorHAnsi" w:hAnsiTheme="minorHAnsi" w:cstheme="minorHAnsi"/>
          <w:sz w:val="18"/>
          <w:szCs w:val="18"/>
        </w:rPr>
      </w:pPr>
      <w:r w:rsidRPr="0049116F">
        <w:rPr>
          <w:rFonts w:asciiTheme="minorHAnsi" w:hAnsiTheme="minorHAnsi" w:cstheme="minorHAnsi"/>
          <w:sz w:val="18"/>
          <w:szCs w:val="18"/>
        </w:rPr>
        <w:t xml:space="preserve">7.10. </w:t>
      </w:r>
      <w:bookmarkStart w:id="9" w:name="_Hlk69689866"/>
      <w:r w:rsidRPr="0049116F">
        <w:rPr>
          <w:rFonts w:asciiTheme="minorHAnsi" w:hAnsiTheme="minorHAnsi" w:cstheme="minorHAnsi"/>
          <w:sz w:val="18"/>
          <w:szCs w:val="18"/>
        </w:rPr>
        <w:t>İsteklinin yürürlükteki mevzuata göre, ihaleye katılmasına engel teşkil etmediğini gösterir ihale ilan tarihinden sonra İnternet Vergi Dairesi/Vergi Dairesinden alınmış “Vadesi Geçmiş Borç Durumunu Gösterir Belge” veya yazısı.</w:t>
      </w:r>
      <w:bookmarkEnd w:id="9"/>
    </w:p>
    <w:p w14:paraId="57782A6A" w14:textId="31EDB0BB" w:rsidR="0097299C" w:rsidRPr="0049116F" w:rsidRDefault="00081AB3" w:rsidP="00A9177D">
      <w:pPr>
        <w:pStyle w:val="BodyText27"/>
        <w:rPr>
          <w:rFonts w:asciiTheme="minorHAnsi" w:hAnsiTheme="minorHAnsi" w:cstheme="minorHAnsi"/>
          <w:sz w:val="18"/>
          <w:szCs w:val="18"/>
        </w:rPr>
      </w:pPr>
      <w:r w:rsidRPr="0049116F">
        <w:rPr>
          <w:rFonts w:asciiTheme="minorHAnsi" w:hAnsiTheme="minorHAnsi" w:cstheme="minorHAnsi"/>
          <w:sz w:val="18"/>
          <w:szCs w:val="18"/>
        </w:rPr>
        <w:t>8</w:t>
      </w:r>
      <w:r w:rsidR="005B7C6B" w:rsidRPr="0049116F">
        <w:rPr>
          <w:rFonts w:asciiTheme="minorHAnsi" w:hAnsiTheme="minorHAnsi" w:cstheme="minorHAnsi"/>
          <w:sz w:val="18"/>
          <w:szCs w:val="18"/>
        </w:rPr>
        <w:t xml:space="preserve">- </w:t>
      </w:r>
      <w:r w:rsidR="00B05F40" w:rsidRPr="0049116F">
        <w:rPr>
          <w:rFonts w:asciiTheme="minorHAnsi" w:hAnsiTheme="minorHAnsi" w:cstheme="minorHAnsi"/>
          <w:sz w:val="18"/>
          <w:szCs w:val="18"/>
        </w:rPr>
        <w:t>Ekonomik açıdan en avantajlı teklif sadece fiyat esasına göre belirlenecektir.</w:t>
      </w:r>
    </w:p>
    <w:p w14:paraId="24A9A5FD" w14:textId="44A3FB96" w:rsidR="00530E56" w:rsidRPr="0049116F" w:rsidRDefault="00081AB3" w:rsidP="00A9177D">
      <w:pPr>
        <w:pStyle w:val="BodyText27"/>
        <w:rPr>
          <w:rFonts w:asciiTheme="minorHAnsi" w:hAnsiTheme="minorHAnsi" w:cstheme="minorHAnsi"/>
          <w:sz w:val="18"/>
          <w:szCs w:val="18"/>
        </w:rPr>
      </w:pPr>
      <w:r w:rsidRPr="0049116F">
        <w:rPr>
          <w:rFonts w:asciiTheme="minorHAnsi" w:hAnsiTheme="minorHAnsi" w:cstheme="minorHAnsi"/>
          <w:sz w:val="18"/>
          <w:szCs w:val="18"/>
        </w:rPr>
        <w:t>9</w:t>
      </w:r>
      <w:r w:rsidR="005B7C6B" w:rsidRPr="0049116F">
        <w:rPr>
          <w:rFonts w:asciiTheme="minorHAnsi" w:hAnsiTheme="minorHAnsi" w:cstheme="minorHAnsi"/>
          <w:sz w:val="18"/>
          <w:szCs w:val="18"/>
        </w:rPr>
        <w:t xml:space="preserve">- </w:t>
      </w:r>
      <w:r w:rsidR="0097299C" w:rsidRPr="0049116F">
        <w:rPr>
          <w:rFonts w:asciiTheme="minorHAnsi" w:hAnsiTheme="minorHAnsi" w:cstheme="minorHAnsi"/>
          <w:sz w:val="18"/>
          <w:szCs w:val="18"/>
        </w:rPr>
        <w:t xml:space="preserve">İhaleye sadece yerli istekliler katılabilecektir. </w:t>
      </w:r>
    </w:p>
    <w:p w14:paraId="746B5B61" w14:textId="2BF76E7A" w:rsidR="0097299C" w:rsidRPr="0049116F" w:rsidRDefault="00081AB3" w:rsidP="00A9177D">
      <w:pPr>
        <w:pStyle w:val="BodyText27"/>
        <w:rPr>
          <w:rFonts w:asciiTheme="minorHAnsi" w:hAnsiTheme="minorHAnsi" w:cstheme="minorHAnsi"/>
          <w:sz w:val="18"/>
          <w:szCs w:val="18"/>
        </w:rPr>
      </w:pPr>
      <w:r w:rsidRPr="0049116F">
        <w:rPr>
          <w:rFonts w:asciiTheme="minorHAnsi" w:hAnsiTheme="minorHAnsi" w:cstheme="minorHAnsi"/>
          <w:sz w:val="18"/>
          <w:szCs w:val="18"/>
        </w:rPr>
        <w:t>10</w:t>
      </w:r>
      <w:r w:rsidR="005B7C6B" w:rsidRPr="0049116F">
        <w:rPr>
          <w:rFonts w:asciiTheme="minorHAnsi" w:hAnsiTheme="minorHAnsi" w:cstheme="minorHAnsi"/>
          <w:sz w:val="18"/>
          <w:szCs w:val="18"/>
        </w:rPr>
        <w:t xml:space="preserve">- </w:t>
      </w:r>
      <w:r w:rsidR="0097299C" w:rsidRPr="0049116F">
        <w:rPr>
          <w:rFonts w:asciiTheme="minorHAnsi" w:hAnsiTheme="minorHAnsi" w:cstheme="minorHAnsi"/>
          <w:sz w:val="18"/>
          <w:szCs w:val="18"/>
        </w:rPr>
        <w:t>İhale dokümanının görülmesi ve satın alınması:</w:t>
      </w:r>
    </w:p>
    <w:p w14:paraId="559D8602" w14:textId="118D451E" w:rsidR="0097299C" w:rsidRPr="0049116F" w:rsidRDefault="00081AB3" w:rsidP="00A9177D">
      <w:pPr>
        <w:pStyle w:val="BodyText27"/>
        <w:rPr>
          <w:rFonts w:asciiTheme="minorHAnsi" w:hAnsiTheme="minorHAnsi" w:cstheme="minorHAnsi"/>
          <w:sz w:val="18"/>
          <w:szCs w:val="18"/>
        </w:rPr>
      </w:pPr>
      <w:r w:rsidRPr="0049116F">
        <w:rPr>
          <w:rFonts w:asciiTheme="minorHAnsi" w:hAnsiTheme="minorHAnsi" w:cstheme="minorHAnsi"/>
          <w:sz w:val="18"/>
          <w:szCs w:val="18"/>
        </w:rPr>
        <w:t>10</w:t>
      </w:r>
      <w:r w:rsidR="0097299C" w:rsidRPr="0049116F">
        <w:rPr>
          <w:rFonts w:asciiTheme="minorHAnsi" w:hAnsiTheme="minorHAnsi" w:cstheme="minorHAnsi"/>
          <w:sz w:val="18"/>
          <w:szCs w:val="18"/>
        </w:rPr>
        <w:t>.1.</w:t>
      </w:r>
      <w:r w:rsidR="005B7C6B" w:rsidRPr="0049116F">
        <w:rPr>
          <w:rFonts w:asciiTheme="minorHAnsi" w:hAnsiTheme="minorHAnsi" w:cstheme="minorHAnsi"/>
          <w:sz w:val="18"/>
          <w:szCs w:val="18"/>
        </w:rPr>
        <w:t xml:space="preserve"> </w:t>
      </w:r>
      <w:r w:rsidR="0097299C" w:rsidRPr="0049116F">
        <w:rPr>
          <w:rFonts w:asciiTheme="minorHAnsi" w:hAnsiTheme="minorHAnsi" w:cstheme="minorHAnsi"/>
          <w:sz w:val="18"/>
          <w:szCs w:val="18"/>
        </w:rPr>
        <w:t xml:space="preserve">İhale dokümanı, </w:t>
      </w:r>
      <w:r w:rsidR="001B1E83" w:rsidRPr="0049116F">
        <w:rPr>
          <w:rFonts w:asciiTheme="minorHAnsi" w:hAnsiTheme="minorHAnsi" w:cstheme="minorHAnsi"/>
          <w:sz w:val="18"/>
          <w:szCs w:val="18"/>
        </w:rPr>
        <w:t>Üniversite’nin</w:t>
      </w:r>
      <w:r w:rsidR="0097299C" w:rsidRPr="0049116F">
        <w:rPr>
          <w:rFonts w:asciiTheme="minorHAnsi" w:hAnsiTheme="minorHAnsi" w:cstheme="minorHAnsi"/>
          <w:sz w:val="18"/>
          <w:szCs w:val="18"/>
        </w:rPr>
        <w:t xml:space="preserve"> adresinde</w:t>
      </w:r>
      <w:r w:rsidR="00413F5F" w:rsidRPr="0049116F">
        <w:rPr>
          <w:rFonts w:asciiTheme="minorHAnsi" w:hAnsiTheme="minorHAnsi" w:cstheme="minorHAnsi"/>
          <w:sz w:val="18"/>
          <w:szCs w:val="18"/>
        </w:rPr>
        <w:t xml:space="preserve"> İdari İşler Daire</w:t>
      </w:r>
      <w:r w:rsidR="00E31997" w:rsidRPr="0049116F">
        <w:rPr>
          <w:rFonts w:asciiTheme="minorHAnsi" w:hAnsiTheme="minorHAnsi" w:cstheme="minorHAnsi"/>
          <w:sz w:val="18"/>
          <w:szCs w:val="18"/>
        </w:rPr>
        <w:t xml:space="preserve"> Başkanlığı</w:t>
      </w:r>
      <w:r w:rsidR="00DF6BCE" w:rsidRPr="0049116F">
        <w:rPr>
          <w:rFonts w:asciiTheme="minorHAnsi" w:hAnsiTheme="minorHAnsi" w:cstheme="minorHAnsi"/>
          <w:sz w:val="18"/>
          <w:szCs w:val="18"/>
        </w:rPr>
        <w:t xml:space="preserve">n </w:t>
      </w:r>
      <w:proofErr w:type="spellStart"/>
      <w:r w:rsidR="00DF6BCE" w:rsidRPr="0049116F">
        <w:rPr>
          <w:rFonts w:asciiTheme="minorHAnsi" w:hAnsiTheme="minorHAnsi" w:cstheme="minorHAnsi"/>
          <w:sz w:val="18"/>
          <w:szCs w:val="18"/>
        </w:rPr>
        <w:t>Satınalma</w:t>
      </w:r>
      <w:proofErr w:type="spellEnd"/>
      <w:r w:rsidR="00DF6BCE" w:rsidRPr="0049116F">
        <w:rPr>
          <w:rFonts w:asciiTheme="minorHAnsi" w:hAnsiTheme="minorHAnsi" w:cstheme="minorHAnsi"/>
          <w:sz w:val="18"/>
          <w:szCs w:val="18"/>
        </w:rPr>
        <w:t xml:space="preserve"> ve Destek Müdürlüğünde </w:t>
      </w:r>
      <w:r w:rsidR="00413F5F" w:rsidRPr="0049116F">
        <w:rPr>
          <w:rFonts w:asciiTheme="minorHAnsi" w:hAnsiTheme="minorHAnsi" w:cstheme="minorHAnsi"/>
          <w:sz w:val="18"/>
          <w:szCs w:val="18"/>
        </w:rPr>
        <w:t xml:space="preserve">görülebilir. </w:t>
      </w:r>
      <w:proofErr w:type="gramStart"/>
      <w:r w:rsidR="00413F5F" w:rsidRPr="0049116F">
        <w:rPr>
          <w:rFonts w:asciiTheme="minorHAnsi" w:hAnsiTheme="minorHAnsi" w:cstheme="minorHAnsi"/>
          <w:sz w:val="18"/>
          <w:szCs w:val="18"/>
        </w:rPr>
        <w:t>Doküman</w:t>
      </w:r>
      <w:proofErr w:type="gramEnd"/>
      <w:r w:rsidR="00413F5F" w:rsidRPr="0049116F">
        <w:rPr>
          <w:rFonts w:asciiTheme="minorHAnsi" w:hAnsiTheme="minorHAnsi" w:cstheme="minorHAnsi"/>
          <w:sz w:val="18"/>
          <w:szCs w:val="18"/>
        </w:rPr>
        <w:t xml:space="preserve"> bedeli </w:t>
      </w:r>
      <w:r w:rsidR="00A9177D" w:rsidRPr="0049116F">
        <w:rPr>
          <w:rFonts w:asciiTheme="minorHAnsi" w:hAnsiTheme="minorHAnsi" w:cstheme="minorHAnsi"/>
          <w:sz w:val="18"/>
          <w:szCs w:val="18"/>
        </w:rPr>
        <w:t>3</w:t>
      </w:r>
      <w:r w:rsidR="00C72139" w:rsidRPr="0049116F">
        <w:rPr>
          <w:rFonts w:asciiTheme="minorHAnsi" w:hAnsiTheme="minorHAnsi" w:cstheme="minorHAnsi"/>
          <w:sz w:val="18"/>
          <w:szCs w:val="18"/>
        </w:rPr>
        <w:t>.000</w:t>
      </w:r>
      <w:r w:rsidR="0097299C" w:rsidRPr="0049116F">
        <w:rPr>
          <w:rFonts w:asciiTheme="minorHAnsi" w:hAnsiTheme="minorHAnsi" w:cstheme="minorHAnsi"/>
          <w:sz w:val="18"/>
          <w:szCs w:val="18"/>
        </w:rPr>
        <w:t>-TL (</w:t>
      </w:r>
      <w:proofErr w:type="spellStart"/>
      <w:r w:rsidR="00A9177D" w:rsidRPr="0049116F">
        <w:rPr>
          <w:rFonts w:asciiTheme="minorHAnsi" w:hAnsiTheme="minorHAnsi" w:cstheme="minorHAnsi"/>
          <w:sz w:val="18"/>
          <w:szCs w:val="18"/>
        </w:rPr>
        <w:t>Üç</w:t>
      </w:r>
      <w:r w:rsidR="00C72139" w:rsidRPr="0049116F">
        <w:rPr>
          <w:rFonts w:asciiTheme="minorHAnsi" w:hAnsiTheme="minorHAnsi" w:cstheme="minorHAnsi"/>
          <w:sz w:val="18"/>
          <w:szCs w:val="18"/>
        </w:rPr>
        <w:t>Bin</w:t>
      </w:r>
      <w:r w:rsidR="0097299C" w:rsidRPr="0049116F">
        <w:rPr>
          <w:rFonts w:asciiTheme="minorHAnsi" w:hAnsiTheme="minorHAnsi" w:cstheme="minorHAnsi"/>
          <w:sz w:val="18"/>
          <w:szCs w:val="18"/>
        </w:rPr>
        <w:t>TürkLirası</w:t>
      </w:r>
      <w:proofErr w:type="spellEnd"/>
      <w:r w:rsidR="0097299C" w:rsidRPr="0049116F">
        <w:rPr>
          <w:rFonts w:asciiTheme="minorHAnsi" w:hAnsiTheme="minorHAnsi" w:cstheme="minorHAnsi"/>
          <w:sz w:val="18"/>
          <w:szCs w:val="18"/>
        </w:rPr>
        <w:t>)</w:t>
      </w:r>
      <w:r w:rsidR="00413F5F" w:rsidRPr="0049116F">
        <w:rPr>
          <w:rFonts w:asciiTheme="minorHAnsi" w:hAnsiTheme="minorHAnsi" w:cstheme="minorHAnsi"/>
          <w:sz w:val="18"/>
          <w:szCs w:val="18"/>
        </w:rPr>
        <w:t xml:space="preserve"> olup b</w:t>
      </w:r>
      <w:r w:rsidR="0086300C" w:rsidRPr="0049116F">
        <w:rPr>
          <w:rFonts w:asciiTheme="minorHAnsi" w:hAnsiTheme="minorHAnsi" w:cstheme="minorHAnsi"/>
          <w:sz w:val="18"/>
          <w:szCs w:val="18"/>
        </w:rPr>
        <w:t>u bedel</w:t>
      </w:r>
      <w:r w:rsidR="0097299C" w:rsidRPr="0049116F">
        <w:rPr>
          <w:rFonts w:asciiTheme="minorHAnsi" w:hAnsiTheme="minorHAnsi" w:cstheme="minorHAnsi"/>
          <w:sz w:val="18"/>
          <w:szCs w:val="18"/>
        </w:rPr>
        <w:t xml:space="preserve"> </w:t>
      </w:r>
      <w:r w:rsidR="001B1E83" w:rsidRPr="0049116F">
        <w:rPr>
          <w:rFonts w:asciiTheme="minorHAnsi" w:hAnsiTheme="minorHAnsi" w:cstheme="minorHAnsi"/>
          <w:sz w:val="18"/>
          <w:szCs w:val="18"/>
        </w:rPr>
        <w:t xml:space="preserve">Üniversite’nin </w:t>
      </w:r>
      <w:r w:rsidR="0086300C" w:rsidRPr="0049116F">
        <w:rPr>
          <w:rFonts w:asciiTheme="minorHAnsi" w:hAnsiTheme="minorHAnsi" w:cstheme="minorHAnsi"/>
          <w:sz w:val="18"/>
          <w:szCs w:val="18"/>
        </w:rPr>
        <w:t xml:space="preserve">KUVEYT TÜRK KATILIM BANKASI A.Ş. IBAN TR51 0020 5000 0083 3555 8000 06 SEFAKÖY 0205- 00206 </w:t>
      </w:r>
      <w:r w:rsidR="00413F5F" w:rsidRPr="0049116F">
        <w:rPr>
          <w:rFonts w:asciiTheme="minorHAnsi" w:hAnsiTheme="minorHAnsi" w:cstheme="minorHAnsi"/>
          <w:sz w:val="18"/>
          <w:szCs w:val="18"/>
        </w:rPr>
        <w:t>hesabına isteklinin adı, u</w:t>
      </w:r>
      <w:r w:rsidR="0086300C" w:rsidRPr="0049116F">
        <w:rPr>
          <w:rFonts w:asciiTheme="minorHAnsi" w:hAnsiTheme="minorHAnsi" w:cstheme="minorHAnsi"/>
          <w:sz w:val="18"/>
          <w:szCs w:val="18"/>
        </w:rPr>
        <w:t xml:space="preserve">nvanı, ihale adı ve numarası belirtilerek yatırılır.  </w:t>
      </w:r>
    </w:p>
    <w:p w14:paraId="172AD89D" w14:textId="0018EF15" w:rsidR="0097299C" w:rsidRPr="0049116F" w:rsidRDefault="00081AB3" w:rsidP="00A9177D">
      <w:pPr>
        <w:pStyle w:val="BodyText27"/>
        <w:rPr>
          <w:rFonts w:asciiTheme="minorHAnsi" w:hAnsiTheme="minorHAnsi" w:cstheme="minorHAnsi"/>
          <w:sz w:val="18"/>
          <w:szCs w:val="18"/>
        </w:rPr>
      </w:pPr>
      <w:r w:rsidRPr="0049116F">
        <w:rPr>
          <w:rFonts w:asciiTheme="minorHAnsi" w:hAnsiTheme="minorHAnsi" w:cstheme="minorHAnsi"/>
          <w:sz w:val="18"/>
          <w:szCs w:val="18"/>
        </w:rPr>
        <w:t>10</w:t>
      </w:r>
      <w:r w:rsidR="0097299C" w:rsidRPr="0049116F">
        <w:rPr>
          <w:rFonts w:asciiTheme="minorHAnsi" w:hAnsiTheme="minorHAnsi" w:cstheme="minorHAnsi"/>
          <w:sz w:val="18"/>
          <w:szCs w:val="18"/>
        </w:rPr>
        <w:t>.2.</w:t>
      </w:r>
      <w:r w:rsidR="005B7C6B" w:rsidRPr="0049116F">
        <w:rPr>
          <w:rFonts w:asciiTheme="minorHAnsi" w:hAnsiTheme="minorHAnsi" w:cstheme="minorHAnsi"/>
          <w:sz w:val="18"/>
          <w:szCs w:val="18"/>
        </w:rPr>
        <w:t xml:space="preserve"> </w:t>
      </w:r>
      <w:r w:rsidR="0097299C" w:rsidRPr="0049116F">
        <w:rPr>
          <w:rFonts w:asciiTheme="minorHAnsi" w:hAnsiTheme="minorHAnsi" w:cstheme="minorHAnsi"/>
          <w:sz w:val="18"/>
          <w:szCs w:val="18"/>
        </w:rPr>
        <w:t xml:space="preserve">İhaleye teklif verecek olanların ihale dokümanını satın almaları </w:t>
      </w:r>
      <w:r w:rsidR="0021604D" w:rsidRPr="0049116F">
        <w:rPr>
          <w:rFonts w:asciiTheme="minorHAnsi" w:hAnsiTheme="minorHAnsi" w:cstheme="minorHAnsi"/>
          <w:sz w:val="18"/>
          <w:szCs w:val="18"/>
        </w:rPr>
        <w:t>zorunludur.</w:t>
      </w:r>
    </w:p>
    <w:p w14:paraId="556DD5D1" w14:textId="12E63529" w:rsidR="0097299C" w:rsidRPr="0049116F" w:rsidRDefault="00081AB3" w:rsidP="00A9177D">
      <w:pPr>
        <w:pStyle w:val="BodyText27"/>
        <w:rPr>
          <w:rFonts w:asciiTheme="minorHAnsi" w:hAnsiTheme="minorHAnsi" w:cstheme="minorHAnsi"/>
          <w:sz w:val="18"/>
          <w:szCs w:val="18"/>
        </w:rPr>
      </w:pPr>
      <w:r w:rsidRPr="0049116F">
        <w:rPr>
          <w:rFonts w:asciiTheme="minorHAnsi" w:hAnsiTheme="minorHAnsi" w:cstheme="minorHAnsi"/>
          <w:sz w:val="18"/>
          <w:szCs w:val="18"/>
        </w:rPr>
        <w:t>11</w:t>
      </w:r>
      <w:r w:rsidR="005B7C6B" w:rsidRPr="0049116F">
        <w:rPr>
          <w:rFonts w:asciiTheme="minorHAnsi" w:hAnsiTheme="minorHAnsi" w:cstheme="minorHAnsi"/>
          <w:sz w:val="18"/>
          <w:szCs w:val="18"/>
        </w:rPr>
        <w:t xml:space="preserve">- </w:t>
      </w:r>
      <w:r w:rsidR="0097299C" w:rsidRPr="0049116F">
        <w:rPr>
          <w:rFonts w:asciiTheme="minorHAnsi" w:hAnsiTheme="minorHAnsi" w:cstheme="minorHAnsi"/>
          <w:sz w:val="18"/>
          <w:szCs w:val="18"/>
        </w:rPr>
        <w:t>Teklifler,</w:t>
      </w:r>
      <w:r w:rsidR="0021604D" w:rsidRPr="0049116F">
        <w:rPr>
          <w:rFonts w:asciiTheme="minorHAnsi" w:hAnsiTheme="minorHAnsi" w:cstheme="minorHAnsi"/>
          <w:sz w:val="18"/>
          <w:szCs w:val="18"/>
        </w:rPr>
        <w:t xml:space="preserve"> ihale tarih ve saatine kadar İstanbul Sabahattin Zaim Üniversitesi Rektörlüğü İdari İşler Daire Başkanlığı </w:t>
      </w:r>
      <w:proofErr w:type="spellStart"/>
      <w:r w:rsidR="0021604D" w:rsidRPr="0049116F">
        <w:rPr>
          <w:rFonts w:asciiTheme="minorHAnsi" w:hAnsiTheme="minorHAnsi" w:cstheme="minorHAnsi"/>
          <w:sz w:val="18"/>
          <w:szCs w:val="18"/>
        </w:rPr>
        <w:t>Satınalma</w:t>
      </w:r>
      <w:proofErr w:type="spellEnd"/>
      <w:r w:rsidR="0021604D" w:rsidRPr="0049116F">
        <w:rPr>
          <w:rFonts w:asciiTheme="minorHAnsi" w:hAnsiTheme="minorHAnsi" w:cstheme="minorHAnsi"/>
          <w:sz w:val="18"/>
          <w:szCs w:val="18"/>
        </w:rPr>
        <w:t xml:space="preserve"> </w:t>
      </w:r>
      <w:r w:rsidR="00DF6BCE" w:rsidRPr="0049116F">
        <w:rPr>
          <w:rFonts w:asciiTheme="minorHAnsi" w:hAnsiTheme="minorHAnsi" w:cstheme="minorHAnsi"/>
          <w:sz w:val="18"/>
          <w:szCs w:val="18"/>
        </w:rPr>
        <w:t xml:space="preserve">ve Destek </w:t>
      </w:r>
      <w:r w:rsidR="0021604D" w:rsidRPr="0049116F">
        <w:rPr>
          <w:rFonts w:asciiTheme="minorHAnsi" w:hAnsiTheme="minorHAnsi" w:cstheme="minorHAnsi"/>
          <w:sz w:val="18"/>
          <w:szCs w:val="18"/>
        </w:rPr>
        <w:t xml:space="preserve">Müdürlüğü-Küçükçekmece-İstanbul </w:t>
      </w:r>
      <w:r w:rsidR="0097299C" w:rsidRPr="0049116F">
        <w:rPr>
          <w:rFonts w:asciiTheme="minorHAnsi" w:hAnsiTheme="minorHAnsi" w:cstheme="minorHAnsi"/>
          <w:sz w:val="18"/>
          <w:szCs w:val="18"/>
        </w:rPr>
        <w:t>adresine elden teslim edilebileceği gibi, aynı adrese iadeli taahhütlü posta vasıtasıyla da gönderilebilir.</w:t>
      </w:r>
    </w:p>
    <w:p w14:paraId="553D5844" w14:textId="116766D3" w:rsidR="000D774F" w:rsidRPr="00EE30C3" w:rsidRDefault="0097299C" w:rsidP="00A9177D">
      <w:pPr>
        <w:pStyle w:val="BodyText27"/>
        <w:rPr>
          <w:rFonts w:ascii="Calibri" w:hAnsi="Calibri" w:cs="Calibri"/>
          <w:bCs/>
        </w:rPr>
      </w:pPr>
      <w:r w:rsidRPr="00EE30C3">
        <w:rPr>
          <w:rFonts w:ascii="Calibri" w:hAnsi="Calibri" w:cs="Calibri"/>
          <w:bCs/>
        </w:rPr>
        <w:t xml:space="preserve"> </w:t>
      </w:r>
    </w:p>
    <w:sectPr w:rsidR="000D774F" w:rsidRPr="00EE30C3" w:rsidSect="00F053EE">
      <w:headerReference w:type="even" r:id="rId7"/>
      <w:headerReference w:type="default" r:id="rId8"/>
      <w:footerReference w:type="default" r:id="rId9"/>
      <w:headerReference w:type="first" r:id="rId10"/>
      <w:pgSz w:w="11906" w:h="16838"/>
      <w:pgMar w:top="426" w:right="849"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AF6DD" w14:textId="77777777" w:rsidR="00590046" w:rsidRDefault="00590046" w:rsidP="0097299C">
      <w:r>
        <w:separator/>
      </w:r>
    </w:p>
  </w:endnote>
  <w:endnote w:type="continuationSeparator" w:id="0">
    <w:p w14:paraId="084A74A6" w14:textId="77777777" w:rsidR="00590046" w:rsidRDefault="00590046" w:rsidP="00972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0172855"/>
      <w:docPartObj>
        <w:docPartGallery w:val="Page Numbers (Bottom of Page)"/>
        <w:docPartUnique/>
      </w:docPartObj>
    </w:sdtPr>
    <w:sdtContent>
      <w:sdt>
        <w:sdtPr>
          <w:id w:val="1728636285"/>
          <w:docPartObj>
            <w:docPartGallery w:val="Page Numbers (Top of Page)"/>
            <w:docPartUnique/>
          </w:docPartObj>
        </w:sdtPr>
        <w:sdtContent>
          <w:p w14:paraId="5568F9DC" w14:textId="77777777" w:rsidR="00C509D3" w:rsidRDefault="00C509D3">
            <w:pPr>
              <w:pStyle w:val="AltBilgi"/>
              <w:jc w:val="center"/>
            </w:pPr>
            <w:r w:rsidRPr="00F053EE">
              <w:rPr>
                <w:rFonts w:asciiTheme="minorHAnsi" w:hAnsiTheme="minorHAnsi" w:cstheme="minorHAnsi"/>
                <w:b/>
                <w:bCs/>
                <w:sz w:val="20"/>
              </w:rPr>
              <w:fldChar w:fldCharType="begin"/>
            </w:r>
            <w:r w:rsidRPr="00F053EE">
              <w:rPr>
                <w:rFonts w:asciiTheme="minorHAnsi" w:hAnsiTheme="minorHAnsi" w:cstheme="minorHAnsi"/>
                <w:b/>
                <w:bCs/>
                <w:sz w:val="20"/>
              </w:rPr>
              <w:instrText>PAGE</w:instrText>
            </w:r>
            <w:r w:rsidRPr="00F053EE">
              <w:rPr>
                <w:rFonts w:asciiTheme="minorHAnsi" w:hAnsiTheme="minorHAnsi" w:cstheme="minorHAnsi"/>
                <w:b/>
                <w:bCs/>
                <w:sz w:val="20"/>
              </w:rPr>
              <w:fldChar w:fldCharType="separate"/>
            </w:r>
            <w:r w:rsidR="00526713" w:rsidRPr="00F053EE">
              <w:rPr>
                <w:rFonts w:asciiTheme="minorHAnsi" w:hAnsiTheme="minorHAnsi" w:cstheme="minorHAnsi"/>
                <w:b/>
                <w:bCs/>
                <w:noProof/>
                <w:sz w:val="20"/>
              </w:rPr>
              <w:t>2</w:t>
            </w:r>
            <w:r w:rsidRPr="00F053EE">
              <w:rPr>
                <w:rFonts w:asciiTheme="minorHAnsi" w:hAnsiTheme="minorHAnsi" w:cstheme="minorHAnsi"/>
                <w:b/>
                <w:bCs/>
                <w:sz w:val="20"/>
              </w:rPr>
              <w:fldChar w:fldCharType="end"/>
            </w:r>
            <w:r w:rsidRPr="00F053EE">
              <w:rPr>
                <w:rFonts w:asciiTheme="minorHAnsi" w:hAnsiTheme="minorHAnsi" w:cstheme="minorHAnsi"/>
                <w:sz w:val="20"/>
              </w:rPr>
              <w:t xml:space="preserve"> / </w:t>
            </w:r>
            <w:r w:rsidRPr="00F053EE">
              <w:rPr>
                <w:rFonts w:asciiTheme="minorHAnsi" w:hAnsiTheme="minorHAnsi" w:cstheme="minorHAnsi"/>
                <w:b/>
                <w:bCs/>
                <w:sz w:val="20"/>
              </w:rPr>
              <w:fldChar w:fldCharType="begin"/>
            </w:r>
            <w:r w:rsidRPr="00F053EE">
              <w:rPr>
                <w:rFonts w:asciiTheme="minorHAnsi" w:hAnsiTheme="minorHAnsi" w:cstheme="minorHAnsi"/>
                <w:b/>
                <w:bCs/>
                <w:sz w:val="20"/>
              </w:rPr>
              <w:instrText>NUMPAGES</w:instrText>
            </w:r>
            <w:r w:rsidRPr="00F053EE">
              <w:rPr>
                <w:rFonts w:asciiTheme="minorHAnsi" w:hAnsiTheme="minorHAnsi" w:cstheme="minorHAnsi"/>
                <w:b/>
                <w:bCs/>
                <w:sz w:val="20"/>
              </w:rPr>
              <w:fldChar w:fldCharType="separate"/>
            </w:r>
            <w:r w:rsidR="00526713" w:rsidRPr="00F053EE">
              <w:rPr>
                <w:rFonts w:asciiTheme="minorHAnsi" w:hAnsiTheme="minorHAnsi" w:cstheme="minorHAnsi"/>
                <w:b/>
                <w:bCs/>
                <w:noProof/>
                <w:sz w:val="20"/>
              </w:rPr>
              <w:t>2</w:t>
            </w:r>
            <w:r w:rsidRPr="00F053EE">
              <w:rPr>
                <w:rFonts w:asciiTheme="minorHAnsi" w:hAnsiTheme="minorHAnsi" w:cstheme="minorHAnsi"/>
                <w:b/>
                <w:bCs/>
                <w:sz w:val="20"/>
              </w:rPr>
              <w:fldChar w:fldCharType="end"/>
            </w:r>
          </w:p>
        </w:sdtContent>
      </w:sdt>
    </w:sdtContent>
  </w:sdt>
  <w:p w14:paraId="374650A7" w14:textId="77777777" w:rsidR="00EC6E88" w:rsidRDefault="00EC6E88" w:rsidP="00EC6E88">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E313F" w14:textId="77777777" w:rsidR="00590046" w:rsidRDefault="00590046" w:rsidP="0097299C">
      <w:r>
        <w:separator/>
      </w:r>
    </w:p>
  </w:footnote>
  <w:footnote w:type="continuationSeparator" w:id="0">
    <w:p w14:paraId="371691B9" w14:textId="77777777" w:rsidR="00590046" w:rsidRDefault="00590046" w:rsidP="00972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D567" w14:textId="77777777" w:rsidR="004E405A" w:rsidRDefault="00000000">
    <w:pPr>
      <w:pStyle w:val="stBilgi"/>
    </w:pPr>
    <w:r>
      <w:rPr>
        <w:noProof/>
      </w:rPr>
      <w:pict w14:anchorId="51689C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59360" o:spid="_x0000_s1029" type="#_x0000_t75" style="position:absolute;margin-left:0;margin-top:0;width:452.25pt;height:276.75pt;z-index:-251657216;mso-position-horizontal:center;mso-position-horizontal-relative:margin;mso-position-vertical:center;mso-position-vertical-relative:margin" o:allowincell="f">
          <v:imagedata r:id="rId1" o:title="filigra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C872A" w14:textId="77777777" w:rsidR="004E405A" w:rsidRPr="00237CAF" w:rsidRDefault="00000000" w:rsidP="004E405A">
    <w:pPr>
      <w:pStyle w:val="KonuBal"/>
      <w:rPr>
        <w:rFonts w:ascii="Calibri" w:hAnsi="Calibri" w:cs="Calibri"/>
        <w:sz w:val="22"/>
        <w:szCs w:val="22"/>
      </w:rPr>
    </w:pPr>
    <w:r>
      <w:rPr>
        <w:rFonts w:ascii="Calibri" w:hAnsi="Calibri" w:cs="Calibri"/>
        <w:noProof/>
        <w:sz w:val="22"/>
        <w:szCs w:val="22"/>
        <w:lang w:val="tr-TR" w:eastAsia="tr-TR"/>
      </w:rPr>
      <w:pict w14:anchorId="353604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59361" o:spid="_x0000_s1030" type="#_x0000_t75" style="position:absolute;left:0;text-align:left;margin-left:0;margin-top:0;width:452.25pt;height:276.75pt;z-index:-251656192;mso-position-horizontal:center;mso-position-horizontal-relative:margin;mso-position-vertical:center;mso-position-vertical-relative:margin" o:allowincell="f">
          <v:imagedata r:id="rId1" o:title="filigram"/>
          <w10:wrap anchorx="margin" anchory="margin"/>
        </v:shape>
      </w:pict>
    </w:r>
    <w:r w:rsidR="004E405A" w:rsidRPr="00237CAF">
      <w:rPr>
        <w:rFonts w:ascii="Calibri" w:hAnsi="Calibri" w:cs="Calibri"/>
        <w:sz w:val="22"/>
        <w:szCs w:val="22"/>
      </w:rPr>
      <w:t>İHALE İLANI</w:t>
    </w:r>
  </w:p>
  <w:p w14:paraId="0FCA51F8" w14:textId="77777777" w:rsidR="00815E36" w:rsidRDefault="008B2724" w:rsidP="004E405A">
    <w:pPr>
      <w:pStyle w:val="KonuBal"/>
      <w:rPr>
        <w:rFonts w:ascii="Calibri" w:hAnsi="Calibri" w:cs="Calibri"/>
        <w:sz w:val="22"/>
        <w:szCs w:val="22"/>
        <w:lang w:val="tr-TR"/>
      </w:rPr>
    </w:pPr>
    <w:r>
      <w:rPr>
        <w:rFonts w:ascii="Calibri" w:hAnsi="Calibri" w:cs="Calibri"/>
        <w:sz w:val="22"/>
        <w:szCs w:val="22"/>
        <w:lang w:val="tr-TR"/>
      </w:rPr>
      <w:t xml:space="preserve">T.C. </w:t>
    </w:r>
  </w:p>
  <w:p w14:paraId="5FB7464C" w14:textId="77777777" w:rsidR="004E405A" w:rsidRDefault="004E405A" w:rsidP="004E405A">
    <w:pPr>
      <w:pStyle w:val="KonuBal"/>
    </w:pPr>
    <w:r w:rsidRPr="00237CAF">
      <w:rPr>
        <w:rFonts w:ascii="Calibri" w:hAnsi="Calibri" w:cs="Calibri"/>
        <w:sz w:val="22"/>
        <w:szCs w:val="22"/>
      </w:rPr>
      <w:t>İSTANBUL SABAHATTİN ZAİM ÜNİVERSİTESİ REKTÖRLÜĞÜ</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BAC8D" w14:textId="77777777" w:rsidR="004E405A" w:rsidRDefault="00000000">
    <w:pPr>
      <w:pStyle w:val="stBilgi"/>
    </w:pPr>
    <w:r>
      <w:rPr>
        <w:noProof/>
      </w:rPr>
      <w:pict w14:anchorId="745640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59359" o:spid="_x0000_s1028" type="#_x0000_t75" style="position:absolute;margin-left:0;margin-top:0;width:452.25pt;height:276.75pt;z-index:-251658240;mso-position-horizontal:center;mso-position-horizontal-relative:margin;mso-position-vertical:center;mso-position-vertical-relative:margin" o:allowincell="f">
          <v:imagedata r:id="rId1" o:title="filigram"/>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A57"/>
    <w:rsid w:val="00010F22"/>
    <w:rsid w:val="000213BC"/>
    <w:rsid w:val="000631FC"/>
    <w:rsid w:val="00065782"/>
    <w:rsid w:val="00073B7C"/>
    <w:rsid w:val="00081AB3"/>
    <w:rsid w:val="00097303"/>
    <w:rsid w:val="000C5618"/>
    <w:rsid w:val="000D774F"/>
    <w:rsid w:val="00100F85"/>
    <w:rsid w:val="00120A53"/>
    <w:rsid w:val="00171F01"/>
    <w:rsid w:val="0018407F"/>
    <w:rsid w:val="0019429D"/>
    <w:rsid w:val="0019535E"/>
    <w:rsid w:val="001B0FC6"/>
    <w:rsid w:val="001B1E83"/>
    <w:rsid w:val="00206641"/>
    <w:rsid w:val="0021289A"/>
    <w:rsid w:val="0021604D"/>
    <w:rsid w:val="00232DD3"/>
    <w:rsid w:val="002366A9"/>
    <w:rsid w:val="002367B7"/>
    <w:rsid w:val="00237CAF"/>
    <w:rsid w:val="0026272D"/>
    <w:rsid w:val="00267999"/>
    <w:rsid w:val="0027044C"/>
    <w:rsid w:val="00276C32"/>
    <w:rsid w:val="002E2235"/>
    <w:rsid w:val="00304842"/>
    <w:rsid w:val="00315783"/>
    <w:rsid w:val="00325E4F"/>
    <w:rsid w:val="00333530"/>
    <w:rsid w:val="00384B99"/>
    <w:rsid w:val="00396964"/>
    <w:rsid w:val="003B44CC"/>
    <w:rsid w:val="003D6CA8"/>
    <w:rsid w:val="003D71D1"/>
    <w:rsid w:val="003E1AA4"/>
    <w:rsid w:val="003F58C4"/>
    <w:rsid w:val="0040292C"/>
    <w:rsid w:val="00413F5F"/>
    <w:rsid w:val="004661F8"/>
    <w:rsid w:val="00486AD5"/>
    <w:rsid w:val="0049116F"/>
    <w:rsid w:val="0049170A"/>
    <w:rsid w:val="004A1468"/>
    <w:rsid w:val="004C77EA"/>
    <w:rsid w:val="004E1366"/>
    <w:rsid w:val="004E405A"/>
    <w:rsid w:val="004E5EDC"/>
    <w:rsid w:val="004F1267"/>
    <w:rsid w:val="00516342"/>
    <w:rsid w:val="00526713"/>
    <w:rsid w:val="00530E56"/>
    <w:rsid w:val="005615EE"/>
    <w:rsid w:val="00572B8A"/>
    <w:rsid w:val="00590046"/>
    <w:rsid w:val="005A325B"/>
    <w:rsid w:val="005A55D1"/>
    <w:rsid w:val="005B7C6B"/>
    <w:rsid w:val="005E3CF5"/>
    <w:rsid w:val="005E4221"/>
    <w:rsid w:val="005E4939"/>
    <w:rsid w:val="005E7047"/>
    <w:rsid w:val="005E70D2"/>
    <w:rsid w:val="00605BED"/>
    <w:rsid w:val="0061537D"/>
    <w:rsid w:val="00617CF9"/>
    <w:rsid w:val="006450EB"/>
    <w:rsid w:val="00662D3A"/>
    <w:rsid w:val="0067398A"/>
    <w:rsid w:val="006959E9"/>
    <w:rsid w:val="006A4F59"/>
    <w:rsid w:val="006C5648"/>
    <w:rsid w:val="006D1E64"/>
    <w:rsid w:val="006E52DD"/>
    <w:rsid w:val="006F16CC"/>
    <w:rsid w:val="006F21C4"/>
    <w:rsid w:val="006F3A06"/>
    <w:rsid w:val="006F6E20"/>
    <w:rsid w:val="0070243E"/>
    <w:rsid w:val="00706D85"/>
    <w:rsid w:val="00741BBD"/>
    <w:rsid w:val="00756A6F"/>
    <w:rsid w:val="00757BDF"/>
    <w:rsid w:val="00760DF7"/>
    <w:rsid w:val="007769D2"/>
    <w:rsid w:val="0078443A"/>
    <w:rsid w:val="007B11DA"/>
    <w:rsid w:val="007C3EA8"/>
    <w:rsid w:val="007D40E1"/>
    <w:rsid w:val="007D5BF8"/>
    <w:rsid w:val="007E05C7"/>
    <w:rsid w:val="007E3FD8"/>
    <w:rsid w:val="008136BE"/>
    <w:rsid w:val="0081495B"/>
    <w:rsid w:val="00815E36"/>
    <w:rsid w:val="00816F40"/>
    <w:rsid w:val="00825036"/>
    <w:rsid w:val="00832ABD"/>
    <w:rsid w:val="008465DE"/>
    <w:rsid w:val="008564FF"/>
    <w:rsid w:val="0086300C"/>
    <w:rsid w:val="00884302"/>
    <w:rsid w:val="008956B1"/>
    <w:rsid w:val="008B2724"/>
    <w:rsid w:val="008D0E1A"/>
    <w:rsid w:val="008D2E88"/>
    <w:rsid w:val="008F3148"/>
    <w:rsid w:val="00904622"/>
    <w:rsid w:val="00914B32"/>
    <w:rsid w:val="0093192F"/>
    <w:rsid w:val="00965F09"/>
    <w:rsid w:val="0096646C"/>
    <w:rsid w:val="0097299C"/>
    <w:rsid w:val="0097483C"/>
    <w:rsid w:val="009D23DF"/>
    <w:rsid w:val="00A157CB"/>
    <w:rsid w:val="00A206D0"/>
    <w:rsid w:val="00A516C0"/>
    <w:rsid w:val="00A9177D"/>
    <w:rsid w:val="00A9657F"/>
    <w:rsid w:val="00A96D17"/>
    <w:rsid w:val="00AB5B08"/>
    <w:rsid w:val="00AC26B5"/>
    <w:rsid w:val="00AD7407"/>
    <w:rsid w:val="00B05F40"/>
    <w:rsid w:val="00B17B40"/>
    <w:rsid w:val="00B33DF3"/>
    <w:rsid w:val="00B34BAB"/>
    <w:rsid w:val="00B65BBF"/>
    <w:rsid w:val="00B73BAA"/>
    <w:rsid w:val="00B75482"/>
    <w:rsid w:val="00B9078A"/>
    <w:rsid w:val="00BC2CF5"/>
    <w:rsid w:val="00BE3F94"/>
    <w:rsid w:val="00BE691E"/>
    <w:rsid w:val="00BF4354"/>
    <w:rsid w:val="00C165D2"/>
    <w:rsid w:val="00C509D3"/>
    <w:rsid w:val="00C52F5E"/>
    <w:rsid w:val="00C72139"/>
    <w:rsid w:val="00C73A3C"/>
    <w:rsid w:val="00C96082"/>
    <w:rsid w:val="00CB1D37"/>
    <w:rsid w:val="00CB6A57"/>
    <w:rsid w:val="00CE09E4"/>
    <w:rsid w:val="00CF4660"/>
    <w:rsid w:val="00D012FC"/>
    <w:rsid w:val="00D312B0"/>
    <w:rsid w:val="00D4606F"/>
    <w:rsid w:val="00D57235"/>
    <w:rsid w:val="00D5739F"/>
    <w:rsid w:val="00D67BAD"/>
    <w:rsid w:val="00D72C07"/>
    <w:rsid w:val="00D75DC1"/>
    <w:rsid w:val="00D80686"/>
    <w:rsid w:val="00D93269"/>
    <w:rsid w:val="00DD2DD7"/>
    <w:rsid w:val="00DD3515"/>
    <w:rsid w:val="00DF6BCE"/>
    <w:rsid w:val="00E12833"/>
    <w:rsid w:val="00E31997"/>
    <w:rsid w:val="00E476A7"/>
    <w:rsid w:val="00E529E4"/>
    <w:rsid w:val="00E54635"/>
    <w:rsid w:val="00E66C75"/>
    <w:rsid w:val="00E764AF"/>
    <w:rsid w:val="00E9744A"/>
    <w:rsid w:val="00EC6E88"/>
    <w:rsid w:val="00ED5F04"/>
    <w:rsid w:val="00EE30C3"/>
    <w:rsid w:val="00EF6790"/>
    <w:rsid w:val="00F047C9"/>
    <w:rsid w:val="00F053EE"/>
    <w:rsid w:val="00F054EC"/>
    <w:rsid w:val="00F069AC"/>
    <w:rsid w:val="00F147B3"/>
    <w:rsid w:val="00F21B12"/>
    <w:rsid w:val="00F229AE"/>
    <w:rsid w:val="00F242C7"/>
    <w:rsid w:val="00F272D2"/>
    <w:rsid w:val="00F42EFD"/>
    <w:rsid w:val="00F5309C"/>
    <w:rsid w:val="00F83A97"/>
    <w:rsid w:val="00FA1510"/>
    <w:rsid w:val="00FB5D87"/>
    <w:rsid w:val="00FD27B5"/>
    <w:rsid w:val="00FD4BF3"/>
    <w:rsid w:val="00FF772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7478C"/>
  <w15:chartTrackingRefBased/>
  <w15:docId w15:val="{1007D024-D328-4940-8952-18960E9CE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99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paragraph" w:styleId="Balk6">
    <w:name w:val="heading 6"/>
    <w:basedOn w:val="Normal"/>
    <w:link w:val="Balk6Char"/>
    <w:uiPriority w:val="9"/>
    <w:qFormat/>
    <w:rsid w:val="0049170A"/>
    <w:pPr>
      <w:keepNext/>
      <w:adjustRightInd/>
      <w:ind w:firstLine="708"/>
      <w:textAlignment w:val="auto"/>
      <w:outlineLvl w:val="5"/>
    </w:pPr>
    <w:rPr>
      <w:rFonts w:eastAsiaTheme="minorEastAsia"/>
      <w:b/>
      <w:bCs/>
      <w:color w:val="000000"/>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97299C"/>
    <w:pPr>
      <w:jc w:val="center"/>
    </w:pPr>
    <w:rPr>
      <w:b/>
      <w:lang w:val="x-none" w:eastAsia="x-none"/>
    </w:rPr>
  </w:style>
  <w:style w:type="character" w:customStyle="1" w:styleId="KonuBalChar">
    <w:name w:val="Konu Başlığı Char"/>
    <w:basedOn w:val="VarsaylanParagrafYazTipi"/>
    <w:link w:val="KonuBal"/>
    <w:rsid w:val="0097299C"/>
    <w:rPr>
      <w:rFonts w:ascii="Times New Roman" w:eastAsia="Times New Roman" w:hAnsi="Times New Roman" w:cs="Times New Roman"/>
      <w:b/>
      <w:sz w:val="24"/>
      <w:szCs w:val="20"/>
      <w:lang w:val="x-none" w:eastAsia="x-none"/>
    </w:rPr>
  </w:style>
  <w:style w:type="paragraph" w:styleId="DipnotMetni">
    <w:name w:val="footnote text"/>
    <w:aliases w:val="Dipnot Metni Char Char Char,Dipnot Metni Char Char"/>
    <w:basedOn w:val="Normal"/>
    <w:link w:val="DipnotMetniChar"/>
    <w:rsid w:val="0097299C"/>
    <w:pPr>
      <w:widowControl w:val="0"/>
      <w:spacing w:after="120" w:line="264" w:lineRule="auto"/>
      <w:ind w:left="360" w:hanging="360"/>
      <w:jc w:val="both"/>
    </w:pPr>
    <w:rPr>
      <w:rFonts w:ascii="Arial" w:hAnsi="Arial"/>
      <w:sz w:val="20"/>
      <w:lang w:val="x-none" w:eastAsia="x-none"/>
    </w:rPr>
  </w:style>
  <w:style w:type="character" w:customStyle="1" w:styleId="DipnotMetniChar">
    <w:name w:val="Dipnot Metni Char"/>
    <w:aliases w:val="Dipnot Metni Char Char Char Char,Dipnot Metni Char Char Char1"/>
    <w:basedOn w:val="VarsaylanParagrafYazTipi"/>
    <w:link w:val="DipnotMetni"/>
    <w:rsid w:val="0097299C"/>
    <w:rPr>
      <w:rFonts w:ascii="Arial" w:eastAsia="Times New Roman" w:hAnsi="Arial" w:cs="Times New Roman"/>
      <w:sz w:val="20"/>
      <w:szCs w:val="20"/>
      <w:lang w:val="x-none" w:eastAsia="x-none"/>
    </w:rPr>
  </w:style>
  <w:style w:type="character" w:styleId="DipnotBavurusu">
    <w:name w:val="footnote reference"/>
    <w:rsid w:val="0097299C"/>
    <w:rPr>
      <w:sz w:val="20"/>
      <w:vertAlign w:val="superscript"/>
    </w:rPr>
  </w:style>
  <w:style w:type="paragraph" w:styleId="GvdeMetni">
    <w:name w:val="Body Text"/>
    <w:basedOn w:val="Normal"/>
    <w:link w:val="GvdeMetniChar"/>
    <w:rsid w:val="0097299C"/>
    <w:pPr>
      <w:jc w:val="center"/>
    </w:pPr>
    <w:rPr>
      <w:rFonts w:ascii="Arial" w:hAnsi="Arial"/>
      <w:lang w:val="x-none" w:eastAsia="x-none"/>
    </w:rPr>
  </w:style>
  <w:style w:type="character" w:customStyle="1" w:styleId="GvdeMetniChar">
    <w:name w:val="Gövde Metni Char"/>
    <w:basedOn w:val="VarsaylanParagrafYazTipi"/>
    <w:link w:val="GvdeMetni"/>
    <w:rsid w:val="0097299C"/>
    <w:rPr>
      <w:rFonts w:ascii="Arial" w:eastAsia="Times New Roman" w:hAnsi="Arial" w:cs="Times New Roman"/>
      <w:sz w:val="24"/>
      <w:szCs w:val="20"/>
      <w:lang w:val="x-none" w:eastAsia="x-none"/>
    </w:rPr>
  </w:style>
  <w:style w:type="paragraph" w:customStyle="1" w:styleId="BodyText23">
    <w:name w:val="Body Text 23"/>
    <w:basedOn w:val="Normal"/>
    <w:rsid w:val="0097299C"/>
    <w:pPr>
      <w:spacing w:after="60"/>
      <w:ind w:firstLine="340"/>
      <w:jc w:val="both"/>
    </w:pPr>
  </w:style>
  <w:style w:type="paragraph" w:customStyle="1" w:styleId="BodyText21">
    <w:name w:val="Body Text 21"/>
    <w:basedOn w:val="Normal"/>
    <w:rsid w:val="0097299C"/>
    <w:pPr>
      <w:spacing w:after="120" w:line="480" w:lineRule="auto"/>
    </w:pPr>
  </w:style>
  <w:style w:type="paragraph" w:customStyle="1" w:styleId="BodyText27">
    <w:name w:val="Body Text 27"/>
    <w:basedOn w:val="Normal"/>
    <w:rsid w:val="0097299C"/>
    <w:pPr>
      <w:jc w:val="both"/>
    </w:pPr>
    <w:rPr>
      <w:rFonts w:ascii="Arial" w:hAnsi="Arial"/>
      <w:sz w:val="20"/>
    </w:rPr>
  </w:style>
  <w:style w:type="paragraph" w:customStyle="1" w:styleId="BodyText32">
    <w:name w:val="Body Text 32"/>
    <w:basedOn w:val="Normal"/>
    <w:rsid w:val="0097299C"/>
    <w:pPr>
      <w:jc w:val="both"/>
    </w:pPr>
    <w:rPr>
      <w:rFonts w:ascii="Arial" w:hAnsi="Arial"/>
      <w:sz w:val="18"/>
    </w:rPr>
  </w:style>
  <w:style w:type="character" w:customStyle="1" w:styleId="richtext">
    <w:name w:val="richtext"/>
    <w:basedOn w:val="VarsaylanParagrafYazTipi"/>
    <w:rsid w:val="0026272D"/>
  </w:style>
  <w:style w:type="paragraph" w:styleId="stBilgi">
    <w:name w:val="header"/>
    <w:aliases w:val=" Char, Char Char Char Char, Char Char Char Char Char"/>
    <w:basedOn w:val="Normal"/>
    <w:link w:val="stBilgiChar"/>
    <w:unhideWhenUsed/>
    <w:rsid w:val="00EC6E88"/>
    <w:pPr>
      <w:tabs>
        <w:tab w:val="center" w:pos="4536"/>
        <w:tab w:val="right" w:pos="9072"/>
      </w:tabs>
    </w:pPr>
  </w:style>
  <w:style w:type="character" w:customStyle="1" w:styleId="stBilgiChar">
    <w:name w:val="Üst Bilgi Char"/>
    <w:aliases w:val=" Char Char, Char Char Char Char Char1, Char Char Char Char Char Char"/>
    <w:basedOn w:val="VarsaylanParagrafYazTipi"/>
    <w:link w:val="stBilgi"/>
    <w:rsid w:val="00EC6E88"/>
    <w:rPr>
      <w:rFonts w:ascii="Times New Roman" w:eastAsia="Times New Roman" w:hAnsi="Times New Roman" w:cs="Times New Roman"/>
      <w:sz w:val="24"/>
      <w:szCs w:val="20"/>
      <w:lang w:eastAsia="tr-TR"/>
    </w:rPr>
  </w:style>
  <w:style w:type="paragraph" w:styleId="AltBilgi">
    <w:name w:val="footer"/>
    <w:basedOn w:val="Normal"/>
    <w:link w:val="AltBilgiChar"/>
    <w:uiPriority w:val="99"/>
    <w:unhideWhenUsed/>
    <w:rsid w:val="00EC6E88"/>
    <w:pPr>
      <w:tabs>
        <w:tab w:val="center" w:pos="4536"/>
        <w:tab w:val="right" w:pos="9072"/>
      </w:tabs>
    </w:pPr>
  </w:style>
  <w:style w:type="character" w:customStyle="1" w:styleId="AltBilgiChar">
    <w:name w:val="Alt Bilgi Char"/>
    <w:basedOn w:val="VarsaylanParagrafYazTipi"/>
    <w:link w:val="AltBilgi"/>
    <w:uiPriority w:val="99"/>
    <w:rsid w:val="00EC6E88"/>
    <w:rPr>
      <w:rFonts w:ascii="Times New Roman" w:eastAsia="Times New Roman" w:hAnsi="Times New Roman" w:cs="Times New Roman"/>
      <w:sz w:val="24"/>
      <w:szCs w:val="20"/>
      <w:lang w:eastAsia="tr-TR"/>
    </w:rPr>
  </w:style>
  <w:style w:type="character" w:customStyle="1" w:styleId="Balk6Char">
    <w:name w:val="Başlık 6 Char"/>
    <w:basedOn w:val="VarsaylanParagrafYazTipi"/>
    <w:link w:val="Balk6"/>
    <w:uiPriority w:val="9"/>
    <w:rsid w:val="0049170A"/>
    <w:rPr>
      <w:rFonts w:ascii="Times New Roman" w:eastAsiaTheme="minorEastAsia" w:hAnsi="Times New Roman" w:cs="Times New Roman"/>
      <w:b/>
      <w:bCs/>
      <w:color w:val="000000"/>
      <w:sz w:val="24"/>
      <w:szCs w:val="24"/>
      <w:lang w:eastAsia="tr-TR"/>
    </w:rPr>
  </w:style>
  <w:style w:type="paragraph" w:styleId="BalonMetni">
    <w:name w:val="Balloon Text"/>
    <w:basedOn w:val="Normal"/>
    <w:link w:val="BalonMetniChar"/>
    <w:uiPriority w:val="99"/>
    <w:semiHidden/>
    <w:unhideWhenUsed/>
    <w:rsid w:val="004E405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E405A"/>
    <w:rPr>
      <w:rFonts w:ascii="Segoe UI" w:eastAsia="Times New Roman" w:hAnsi="Segoe UI" w:cs="Segoe UI"/>
      <w:sz w:val="18"/>
      <w:szCs w:val="18"/>
      <w:lang w:eastAsia="tr-TR"/>
    </w:rPr>
  </w:style>
  <w:style w:type="table" w:styleId="TabloKlavuzu">
    <w:name w:val="Table Grid"/>
    <w:basedOn w:val="NormalTablo"/>
    <w:rsid w:val="0067398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basedOn w:val="VarsaylanParagrafYazTipi"/>
    <w:link w:val="ListeParagraf"/>
    <w:uiPriority w:val="34"/>
    <w:locked/>
    <w:rsid w:val="0067398A"/>
  </w:style>
  <w:style w:type="paragraph" w:styleId="ListeParagraf">
    <w:name w:val="List Paragraph"/>
    <w:basedOn w:val="Normal"/>
    <w:link w:val="ListeParagrafChar"/>
    <w:uiPriority w:val="34"/>
    <w:qFormat/>
    <w:rsid w:val="0067398A"/>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customStyle="1" w:styleId="Heading4">
    <w:name w:val="Heading #4_"/>
    <w:link w:val="Heading40"/>
    <w:uiPriority w:val="99"/>
    <w:locked/>
    <w:rsid w:val="00706D85"/>
    <w:rPr>
      <w:shd w:val="clear" w:color="auto" w:fill="FFFFFF"/>
    </w:rPr>
  </w:style>
  <w:style w:type="paragraph" w:customStyle="1" w:styleId="Heading40">
    <w:name w:val="Heading #4"/>
    <w:basedOn w:val="Normal"/>
    <w:link w:val="Heading4"/>
    <w:uiPriority w:val="99"/>
    <w:rsid w:val="00706D85"/>
    <w:pPr>
      <w:shd w:val="clear" w:color="auto" w:fill="FFFFFF"/>
      <w:overflowPunct/>
      <w:autoSpaceDE/>
      <w:autoSpaceDN/>
      <w:adjustRightInd/>
      <w:spacing w:line="252" w:lineRule="exact"/>
      <w:jc w:val="both"/>
      <w:textAlignment w:val="auto"/>
      <w:outlineLvl w:val="3"/>
    </w:pPr>
    <w:rPr>
      <w:rFonts w:asciiTheme="minorHAnsi" w:eastAsiaTheme="minorHAnsi" w:hAnsiTheme="minorHAnsi" w:cstheme="minorBidi"/>
      <w:sz w:val="22"/>
      <w:szCs w:val="22"/>
      <w:lang w:eastAsia="en-US"/>
    </w:rPr>
  </w:style>
  <w:style w:type="character" w:styleId="Gl">
    <w:name w:val="Strong"/>
    <w:basedOn w:val="VarsaylanParagrafYazTipi"/>
    <w:uiPriority w:val="22"/>
    <w:qFormat/>
    <w:rsid w:val="006F6E20"/>
    <w:rPr>
      <w:b/>
      <w:bCs/>
    </w:rPr>
  </w:style>
  <w:style w:type="paragraph" w:customStyle="1" w:styleId="3-NormalYaz">
    <w:name w:val="3-Normal Yazı"/>
    <w:uiPriority w:val="99"/>
    <w:qFormat/>
    <w:rsid w:val="00232DD3"/>
    <w:pPr>
      <w:tabs>
        <w:tab w:val="left" w:pos="566"/>
      </w:tabs>
      <w:spacing w:after="0" w:line="240" w:lineRule="auto"/>
      <w:jc w:val="both"/>
    </w:pPr>
    <w:rPr>
      <w:rFonts w:ascii="Times New Roman" w:eastAsia="Times New Roman" w:hAnsi="Times New Roman" w:cs="Times New Roman"/>
      <w:sz w:val="19"/>
      <w:szCs w:val="20"/>
    </w:rPr>
  </w:style>
  <w:style w:type="paragraph" w:styleId="NormalWeb">
    <w:name w:val="Normal (Web)"/>
    <w:basedOn w:val="Normal"/>
    <w:uiPriority w:val="99"/>
    <w:semiHidden/>
    <w:unhideWhenUsed/>
    <w:rsid w:val="007769D2"/>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75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AD35B-4EE0-497E-A891-7024149EC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Pages>
  <Words>680</Words>
  <Characters>3880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Taner KARAALİ</dc:creator>
  <cp:keywords/>
  <dc:description/>
  <cp:lastModifiedBy>Taner KARAALİ</cp:lastModifiedBy>
  <cp:revision>135</cp:revision>
  <cp:lastPrinted>2023-10-20T06:11:00Z</cp:lastPrinted>
  <dcterms:created xsi:type="dcterms:W3CDTF">2019-01-03T13:46:00Z</dcterms:created>
  <dcterms:modified xsi:type="dcterms:W3CDTF">2024-06-26T10:12:00Z</dcterms:modified>
</cp:coreProperties>
</file>